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51" w:rsidRDefault="00942B51" w:rsidP="00942B51">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“和院士一起做科普”</w:t>
      </w:r>
    </w:p>
    <w:p w:rsidR="00942B51" w:rsidRDefault="00942B51" w:rsidP="00942B51">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2018年科普</w:t>
      </w:r>
      <w:proofErr w:type="gramStart"/>
      <w:r>
        <w:rPr>
          <w:rFonts w:ascii="方正小标宋简体" w:eastAsia="方正小标宋简体" w:hAnsi="宋体" w:hint="eastAsia"/>
          <w:color w:val="000000"/>
          <w:sz w:val="44"/>
          <w:szCs w:val="44"/>
        </w:rPr>
        <w:t>创客大赛</w:t>
      </w:r>
      <w:proofErr w:type="gramEnd"/>
      <w:r>
        <w:rPr>
          <w:rFonts w:ascii="方正小标宋简体" w:eastAsia="方正小标宋简体" w:hAnsi="宋体" w:hint="eastAsia"/>
          <w:color w:val="000000"/>
          <w:sz w:val="44"/>
          <w:szCs w:val="44"/>
        </w:rPr>
        <w:t>征稿通知</w:t>
      </w:r>
    </w:p>
    <w:p w:rsidR="00942B51" w:rsidRDefault="00942B51" w:rsidP="00942B51">
      <w:pPr>
        <w:spacing w:line="600" w:lineRule="exact"/>
        <w:jc w:val="center"/>
        <w:rPr>
          <w:rFonts w:ascii="方正小标宋简体" w:eastAsia="方正小标宋简体" w:hAnsi="宋体"/>
          <w:color w:val="000000"/>
          <w:sz w:val="44"/>
          <w:szCs w:val="44"/>
        </w:rPr>
      </w:pPr>
    </w:p>
    <w:p w:rsidR="00942B51" w:rsidRPr="003346DD" w:rsidRDefault="00942B51" w:rsidP="003346DD">
      <w:pPr>
        <w:spacing w:line="600" w:lineRule="exact"/>
        <w:ind w:firstLineChars="200" w:firstLine="560"/>
        <w:jc w:val="left"/>
        <w:rPr>
          <w:rFonts w:ascii="仿宋" w:eastAsia="仿宋" w:hAnsi="仿宋"/>
          <w:color w:val="000000"/>
          <w:sz w:val="28"/>
          <w:szCs w:val="28"/>
        </w:rPr>
      </w:pPr>
      <w:r w:rsidRPr="003346DD">
        <w:rPr>
          <w:rFonts w:ascii="仿宋" w:eastAsia="仿宋" w:hAnsi="仿宋" w:hint="eastAsia"/>
          <w:color w:val="000000"/>
          <w:sz w:val="28"/>
          <w:szCs w:val="28"/>
        </w:rPr>
        <w:t>“和院士一起做科普”科普</w:t>
      </w:r>
      <w:proofErr w:type="gramStart"/>
      <w:r w:rsidRPr="003346DD">
        <w:rPr>
          <w:rFonts w:ascii="仿宋" w:eastAsia="仿宋" w:hAnsi="仿宋" w:hint="eastAsia"/>
          <w:color w:val="000000"/>
          <w:sz w:val="28"/>
          <w:szCs w:val="28"/>
        </w:rPr>
        <w:t>创客大赛</w:t>
      </w:r>
      <w:proofErr w:type="gramEnd"/>
      <w:r w:rsidRPr="003346DD">
        <w:rPr>
          <w:rFonts w:ascii="仿宋" w:eastAsia="仿宋" w:hAnsi="仿宋" w:hint="eastAsia"/>
          <w:color w:val="000000"/>
          <w:sz w:val="28"/>
          <w:szCs w:val="28"/>
        </w:rPr>
        <w:t>是由北京市科学技术协会</w:t>
      </w:r>
      <w:proofErr w:type="gramStart"/>
      <w:r w:rsidRPr="003346DD">
        <w:rPr>
          <w:rFonts w:ascii="仿宋" w:eastAsia="仿宋" w:hAnsi="仿宋" w:hint="eastAsia"/>
          <w:color w:val="000000"/>
          <w:sz w:val="28"/>
          <w:szCs w:val="28"/>
        </w:rPr>
        <w:t>指导主办</w:t>
      </w:r>
      <w:proofErr w:type="gramEnd"/>
      <w:r w:rsidRPr="003346DD">
        <w:rPr>
          <w:rFonts w:ascii="仿宋" w:eastAsia="仿宋" w:hAnsi="仿宋" w:hint="eastAsia"/>
          <w:color w:val="000000"/>
          <w:sz w:val="28"/>
          <w:szCs w:val="28"/>
        </w:rPr>
        <w:t>的大型科普活动，内容包括作品征集、科普讲座、参观科研院所实验室、与院士座谈交流等，旨在发掘培养优秀的科普创作者，提升科普创作队伍的科学传播水平；通过科普信息化技术手段，促进科普工作落地生根，增强公众对科普的关注度和参与度。活动每年举办一次，已连续举办五届，初步形成了较高的公众参与度和社会影响力，今年是第六届大赛活动。</w:t>
      </w:r>
    </w:p>
    <w:p w:rsidR="00942B51" w:rsidRPr="00E22B94" w:rsidRDefault="00942B51" w:rsidP="00942B51">
      <w:pPr>
        <w:jc w:val="left"/>
        <w:rPr>
          <w:rFonts w:ascii="黑体" w:eastAsia="黑体" w:hAnsi="黑体"/>
          <w:color w:val="000000"/>
          <w:sz w:val="28"/>
          <w:szCs w:val="28"/>
        </w:rPr>
      </w:pPr>
      <w:proofErr w:type="gramStart"/>
      <w:r w:rsidRPr="00E22B94">
        <w:rPr>
          <w:rFonts w:ascii="黑体" w:eastAsia="黑体" w:hAnsi="黑体" w:hint="eastAsia"/>
          <w:color w:val="000000"/>
          <w:sz w:val="28"/>
          <w:szCs w:val="28"/>
        </w:rPr>
        <w:t>一</w:t>
      </w:r>
      <w:proofErr w:type="gramEnd"/>
      <w:r w:rsidR="009F010C">
        <w:rPr>
          <w:rFonts w:ascii="黑体" w:eastAsia="黑体" w:hAnsi="黑体" w:hint="eastAsia"/>
          <w:color w:val="000000"/>
          <w:sz w:val="28"/>
          <w:szCs w:val="28"/>
        </w:rPr>
        <w:t>.</w:t>
      </w:r>
      <w:r w:rsidRPr="00E22B94">
        <w:rPr>
          <w:rFonts w:ascii="黑体" w:eastAsia="黑体" w:hAnsi="黑体" w:hint="eastAsia"/>
          <w:color w:val="000000"/>
          <w:sz w:val="28"/>
          <w:szCs w:val="28"/>
        </w:rPr>
        <w:t>组织机构</w:t>
      </w:r>
    </w:p>
    <w:p w:rsidR="00942B51" w:rsidRPr="003346DD" w:rsidRDefault="00942B51" w:rsidP="00942B51">
      <w:pPr>
        <w:jc w:val="left"/>
        <w:rPr>
          <w:rFonts w:ascii="仿宋_GB2312" w:eastAsia="仿宋_GB2312" w:hAnsi="仿宋"/>
          <w:color w:val="000000"/>
          <w:sz w:val="28"/>
          <w:szCs w:val="28"/>
        </w:rPr>
      </w:pPr>
      <w:r w:rsidRPr="003346DD">
        <w:rPr>
          <w:rFonts w:ascii="仿宋_GB2312" w:eastAsia="仿宋_GB2312" w:hAnsi="仿宋" w:hint="eastAsia"/>
          <w:color w:val="000000"/>
          <w:sz w:val="28"/>
          <w:szCs w:val="28"/>
        </w:rPr>
        <w:t>指导单位：北京市科学技术协会</w:t>
      </w:r>
    </w:p>
    <w:p w:rsidR="00942B51" w:rsidRPr="003346DD" w:rsidRDefault="00942B51" w:rsidP="00942B51">
      <w:pPr>
        <w:jc w:val="left"/>
        <w:rPr>
          <w:rFonts w:ascii="黑体" w:eastAsia="黑体" w:hAnsi="黑体"/>
          <w:color w:val="000000"/>
          <w:sz w:val="28"/>
          <w:szCs w:val="28"/>
        </w:rPr>
      </w:pPr>
      <w:r w:rsidRPr="003346DD">
        <w:rPr>
          <w:rFonts w:ascii="仿宋_GB2312" w:eastAsia="仿宋_GB2312" w:hAnsi="仿宋" w:hint="eastAsia"/>
          <w:color w:val="000000"/>
          <w:sz w:val="28"/>
          <w:szCs w:val="28"/>
        </w:rPr>
        <w:t>支持单位：中国科普作家协会</w:t>
      </w:r>
    </w:p>
    <w:p w:rsidR="00942B51" w:rsidRPr="003346DD" w:rsidRDefault="00942B51" w:rsidP="00942B51">
      <w:pPr>
        <w:jc w:val="left"/>
        <w:rPr>
          <w:rFonts w:ascii="仿宋_GB2312" w:eastAsia="仿宋_GB2312" w:hAnsi="仿宋"/>
          <w:color w:val="000000"/>
          <w:sz w:val="28"/>
          <w:szCs w:val="28"/>
        </w:rPr>
      </w:pPr>
      <w:r w:rsidRPr="003346DD">
        <w:rPr>
          <w:rFonts w:ascii="仿宋_GB2312" w:eastAsia="仿宋_GB2312" w:hAnsi="仿宋" w:hint="eastAsia"/>
          <w:color w:val="000000"/>
          <w:sz w:val="28"/>
          <w:szCs w:val="28"/>
        </w:rPr>
        <w:t>主办单位：蝌蚪五线谱网站、北京科学技术普及创作协会、《中国校外教育》杂志社有限公司</w:t>
      </w:r>
    </w:p>
    <w:p w:rsidR="00942B51" w:rsidRPr="003346DD" w:rsidRDefault="00942B51" w:rsidP="00942B51">
      <w:pPr>
        <w:jc w:val="left"/>
        <w:rPr>
          <w:rFonts w:ascii="仿宋_GB2312" w:eastAsia="仿宋_GB2312" w:hAnsi="仿宋"/>
          <w:color w:val="000000"/>
          <w:sz w:val="28"/>
          <w:szCs w:val="28"/>
        </w:rPr>
      </w:pPr>
      <w:r w:rsidRPr="003346DD">
        <w:rPr>
          <w:rFonts w:ascii="仿宋_GB2312" w:eastAsia="仿宋_GB2312" w:hAnsi="仿宋" w:hint="eastAsia"/>
          <w:color w:val="000000"/>
          <w:sz w:val="28"/>
          <w:szCs w:val="28"/>
        </w:rPr>
        <w:t>承办单位：北京燕清联合文化产业发展中心</w:t>
      </w:r>
    </w:p>
    <w:p w:rsidR="00942B51" w:rsidRPr="003346DD" w:rsidRDefault="00942B51" w:rsidP="00942B51">
      <w:pPr>
        <w:jc w:val="left"/>
        <w:rPr>
          <w:rFonts w:ascii="仿宋_GB2312" w:eastAsia="仿宋_GB2312" w:hAnsi="仿宋"/>
          <w:color w:val="000000"/>
          <w:sz w:val="28"/>
          <w:szCs w:val="28"/>
        </w:rPr>
      </w:pPr>
      <w:r w:rsidRPr="003346DD">
        <w:rPr>
          <w:rFonts w:ascii="仿宋_GB2312" w:eastAsia="仿宋_GB2312" w:hAnsi="仿宋" w:hint="eastAsia"/>
          <w:color w:val="000000"/>
          <w:sz w:val="28"/>
          <w:szCs w:val="28"/>
        </w:rPr>
        <w:t>战略合作：网易、腾讯、我爱竞赛网</w:t>
      </w:r>
    </w:p>
    <w:p w:rsidR="00942B51" w:rsidRPr="003346DD" w:rsidRDefault="00942B51" w:rsidP="00942B51">
      <w:pPr>
        <w:jc w:val="left"/>
        <w:rPr>
          <w:rFonts w:ascii="仿宋_GB2312" w:eastAsia="仿宋_GB2312" w:hAnsi="仿宋"/>
          <w:color w:val="000000"/>
          <w:sz w:val="28"/>
          <w:szCs w:val="28"/>
        </w:rPr>
      </w:pPr>
      <w:r w:rsidRPr="003346DD">
        <w:rPr>
          <w:rFonts w:ascii="仿宋_GB2312" w:eastAsia="仿宋_GB2312" w:hAnsi="仿宋" w:hint="eastAsia"/>
          <w:color w:val="000000"/>
          <w:sz w:val="28"/>
          <w:szCs w:val="28"/>
        </w:rPr>
        <w:t>媒体支持：人民网、光明网、首都之窗、北京晨报、北京晚报、</w:t>
      </w:r>
      <w:r w:rsidRPr="003346DD">
        <w:rPr>
          <w:rFonts w:ascii="仿宋_GB2312" w:eastAsia="仿宋_GB2312" w:hAnsi="宋体" w:hint="eastAsia"/>
          <w:color w:val="000000"/>
          <w:sz w:val="28"/>
          <w:szCs w:val="28"/>
        </w:rPr>
        <w:t>中国儿童网、</w:t>
      </w:r>
      <w:r w:rsidRPr="003346DD">
        <w:rPr>
          <w:rFonts w:ascii="仿宋_GB2312" w:eastAsia="仿宋_GB2312" w:hAnsi="仿宋" w:hint="eastAsia"/>
          <w:color w:val="000000"/>
          <w:sz w:val="28"/>
          <w:szCs w:val="28"/>
        </w:rPr>
        <w:t>千龙网、科普时报等</w:t>
      </w:r>
    </w:p>
    <w:p w:rsidR="00942B51" w:rsidRPr="00E22B94" w:rsidRDefault="00942B51" w:rsidP="00662D61">
      <w:pPr>
        <w:jc w:val="left"/>
        <w:rPr>
          <w:rFonts w:ascii="黑体" w:eastAsia="黑体" w:hAnsi="黑体"/>
          <w:color w:val="000000"/>
          <w:sz w:val="28"/>
          <w:szCs w:val="28"/>
        </w:rPr>
      </w:pPr>
      <w:r w:rsidRPr="00E22B94">
        <w:rPr>
          <w:rFonts w:ascii="黑体" w:eastAsia="黑体" w:hAnsi="黑体"/>
          <w:color w:val="000000"/>
          <w:sz w:val="28"/>
          <w:szCs w:val="28"/>
        </w:rPr>
        <w:t>二</w:t>
      </w:r>
      <w:r w:rsidR="009F010C">
        <w:rPr>
          <w:rFonts w:ascii="黑体" w:eastAsia="黑体" w:hAnsi="黑体" w:hint="eastAsia"/>
          <w:color w:val="000000"/>
          <w:sz w:val="28"/>
          <w:szCs w:val="28"/>
        </w:rPr>
        <w:t>.</w:t>
      </w:r>
      <w:r w:rsidRPr="00E22B94">
        <w:rPr>
          <w:rFonts w:ascii="黑体" w:eastAsia="黑体" w:hAnsi="黑体" w:hint="eastAsia"/>
          <w:color w:val="000000"/>
          <w:sz w:val="28"/>
          <w:szCs w:val="28"/>
        </w:rPr>
        <w:t>活动时间</w:t>
      </w:r>
    </w:p>
    <w:p w:rsidR="00662D61" w:rsidRPr="00662D61" w:rsidRDefault="00662D61" w:rsidP="00662D61">
      <w:pPr>
        <w:spacing w:line="600" w:lineRule="exact"/>
        <w:jc w:val="left"/>
        <w:rPr>
          <w:rFonts w:ascii="仿宋" w:eastAsia="仿宋" w:hAnsi="仿宋"/>
          <w:color w:val="000000"/>
          <w:sz w:val="28"/>
          <w:szCs w:val="28"/>
        </w:rPr>
      </w:pPr>
      <w:r w:rsidRPr="00662D61">
        <w:rPr>
          <w:rFonts w:ascii="仿宋" w:eastAsia="仿宋" w:hAnsi="仿宋" w:hint="eastAsia"/>
          <w:color w:val="000000"/>
          <w:sz w:val="28"/>
          <w:szCs w:val="28"/>
        </w:rPr>
        <w:t>1.本次活动分为初赛、集训、复赛与颁奖四个环节阶段。</w:t>
      </w:r>
    </w:p>
    <w:p w:rsidR="00662D61" w:rsidRPr="00662D61" w:rsidRDefault="00662D61" w:rsidP="00662D61">
      <w:pPr>
        <w:spacing w:line="600" w:lineRule="exact"/>
        <w:jc w:val="left"/>
        <w:rPr>
          <w:rFonts w:ascii="仿宋" w:eastAsia="仿宋" w:hAnsi="仿宋"/>
          <w:color w:val="000000"/>
          <w:sz w:val="28"/>
          <w:szCs w:val="28"/>
        </w:rPr>
      </w:pPr>
      <w:r w:rsidRPr="00662D61">
        <w:rPr>
          <w:rFonts w:ascii="仿宋" w:eastAsia="仿宋" w:hAnsi="仿宋" w:hint="eastAsia"/>
          <w:color w:val="000000"/>
          <w:sz w:val="28"/>
          <w:szCs w:val="28"/>
        </w:rPr>
        <w:t>初赛：2018年7月10日 ~  10月7日</w:t>
      </w:r>
    </w:p>
    <w:p w:rsidR="00662D61" w:rsidRPr="00662D61" w:rsidRDefault="00662D61" w:rsidP="00662D61">
      <w:pPr>
        <w:spacing w:line="600" w:lineRule="exact"/>
        <w:jc w:val="left"/>
        <w:rPr>
          <w:rFonts w:ascii="仿宋" w:eastAsia="仿宋" w:hAnsi="仿宋"/>
          <w:color w:val="000000"/>
          <w:sz w:val="28"/>
          <w:szCs w:val="28"/>
        </w:rPr>
      </w:pPr>
      <w:r w:rsidRPr="00662D61">
        <w:rPr>
          <w:rFonts w:ascii="仿宋" w:eastAsia="仿宋" w:hAnsi="仿宋" w:hint="eastAsia"/>
          <w:color w:val="000000"/>
          <w:sz w:val="28"/>
          <w:szCs w:val="28"/>
        </w:rPr>
        <w:lastRenderedPageBreak/>
        <w:t>集训：2018年11月初</w:t>
      </w:r>
    </w:p>
    <w:p w:rsidR="00662D61" w:rsidRPr="00662D61" w:rsidRDefault="00662D61" w:rsidP="00662D61">
      <w:pPr>
        <w:spacing w:line="600" w:lineRule="exact"/>
        <w:jc w:val="left"/>
        <w:rPr>
          <w:rFonts w:ascii="仿宋" w:eastAsia="仿宋" w:hAnsi="仿宋"/>
          <w:color w:val="000000"/>
          <w:sz w:val="28"/>
          <w:szCs w:val="28"/>
        </w:rPr>
      </w:pPr>
      <w:r w:rsidRPr="00662D61">
        <w:rPr>
          <w:rFonts w:ascii="仿宋" w:eastAsia="仿宋" w:hAnsi="仿宋" w:hint="eastAsia"/>
          <w:color w:val="000000"/>
          <w:sz w:val="28"/>
          <w:szCs w:val="28"/>
        </w:rPr>
        <w:t>复赛：2018年11月20日之前</w:t>
      </w:r>
    </w:p>
    <w:p w:rsidR="00662D61" w:rsidRDefault="00662D61" w:rsidP="00662D61">
      <w:pPr>
        <w:spacing w:line="600" w:lineRule="exact"/>
        <w:jc w:val="left"/>
        <w:rPr>
          <w:rFonts w:ascii="仿宋" w:eastAsia="仿宋" w:hAnsi="仿宋"/>
          <w:color w:val="000000"/>
          <w:sz w:val="28"/>
          <w:szCs w:val="28"/>
        </w:rPr>
      </w:pPr>
      <w:r w:rsidRPr="00662D61">
        <w:rPr>
          <w:rFonts w:ascii="仿宋" w:eastAsia="仿宋" w:hAnsi="仿宋" w:hint="eastAsia"/>
          <w:color w:val="000000"/>
          <w:sz w:val="28"/>
          <w:szCs w:val="28"/>
        </w:rPr>
        <w:t>颁奖：2019年1月中旬</w:t>
      </w:r>
    </w:p>
    <w:p w:rsidR="00662D61" w:rsidRPr="00E22B94" w:rsidRDefault="00662D61" w:rsidP="00662D61">
      <w:pPr>
        <w:jc w:val="left"/>
        <w:rPr>
          <w:rFonts w:ascii="黑体" w:eastAsia="黑体" w:hAnsi="黑体"/>
          <w:color w:val="000000"/>
          <w:sz w:val="28"/>
          <w:szCs w:val="28"/>
        </w:rPr>
      </w:pPr>
      <w:r w:rsidRPr="00E22B94">
        <w:rPr>
          <w:rFonts w:ascii="黑体" w:eastAsia="黑体" w:hAnsi="黑体" w:hint="eastAsia"/>
          <w:color w:val="000000"/>
          <w:sz w:val="28"/>
          <w:szCs w:val="28"/>
        </w:rPr>
        <w:t>三</w:t>
      </w:r>
      <w:r w:rsidR="009F010C">
        <w:rPr>
          <w:rFonts w:ascii="黑体" w:eastAsia="黑体" w:hAnsi="黑体" w:hint="eastAsia"/>
          <w:color w:val="000000"/>
          <w:sz w:val="28"/>
          <w:szCs w:val="28"/>
        </w:rPr>
        <w:t>.</w:t>
      </w:r>
      <w:r w:rsidRPr="00E22B94">
        <w:rPr>
          <w:rFonts w:ascii="黑体" w:eastAsia="黑体" w:hAnsi="黑体" w:hint="eastAsia"/>
          <w:color w:val="000000"/>
          <w:sz w:val="28"/>
          <w:szCs w:val="28"/>
        </w:rPr>
        <w:t>参赛人员</w:t>
      </w:r>
    </w:p>
    <w:p w:rsidR="00662D61" w:rsidRDefault="00662D61" w:rsidP="00662D61">
      <w:pPr>
        <w:spacing w:line="600" w:lineRule="exact"/>
        <w:jc w:val="left"/>
        <w:rPr>
          <w:rFonts w:ascii="仿宋" w:eastAsia="仿宋" w:hAnsi="仿宋"/>
          <w:color w:val="000000"/>
          <w:sz w:val="28"/>
          <w:szCs w:val="28"/>
        </w:rPr>
      </w:pPr>
      <w:r w:rsidRPr="00662D61">
        <w:rPr>
          <w:rFonts w:ascii="仿宋" w:eastAsia="仿宋" w:hAnsi="仿宋" w:hint="eastAsia"/>
          <w:color w:val="000000"/>
          <w:sz w:val="28"/>
          <w:szCs w:val="28"/>
        </w:rPr>
        <w:t>热爱科普事业、有志于科普创作的青少年、高校师生、科研院所工作者、科技辅导员，以及具备一定专业背景的科学爱好者等。</w:t>
      </w:r>
    </w:p>
    <w:p w:rsidR="00953B42" w:rsidRPr="00953B42" w:rsidRDefault="00953B42" w:rsidP="00953B42">
      <w:pPr>
        <w:jc w:val="left"/>
        <w:rPr>
          <w:rFonts w:ascii="黑体" w:eastAsia="黑体" w:hAnsi="黑体"/>
          <w:color w:val="000000"/>
          <w:sz w:val="28"/>
          <w:szCs w:val="28"/>
        </w:rPr>
      </w:pPr>
      <w:r w:rsidRPr="00953B42">
        <w:rPr>
          <w:rFonts w:ascii="黑体" w:eastAsia="黑体" w:hAnsi="黑体" w:hint="eastAsia"/>
          <w:color w:val="000000"/>
          <w:sz w:val="28"/>
          <w:szCs w:val="28"/>
        </w:rPr>
        <w:t>四</w:t>
      </w:r>
      <w:r w:rsidR="009F010C">
        <w:rPr>
          <w:rFonts w:ascii="黑体" w:eastAsia="黑体" w:hAnsi="黑体" w:hint="eastAsia"/>
          <w:color w:val="000000"/>
          <w:sz w:val="28"/>
          <w:szCs w:val="28"/>
        </w:rPr>
        <w:t>.</w:t>
      </w:r>
      <w:r w:rsidRPr="00953B42">
        <w:rPr>
          <w:rFonts w:ascii="黑体" w:eastAsia="黑体" w:hAnsi="黑体" w:hint="eastAsia"/>
          <w:color w:val="000000"/>
          <w:sz w:val="28"/>
          <w:szCs w:val="28"/>
        </w:rPr>
        <w:t>参赛主题</w:t>
      </w:r>
    </w:p>
    <w:p w:rsidR="00953B42" w:rsidRPr="00953B42" w:rsidRDefault="00953B42" w:rsidP="00953B42">
      <w:pPr>
        <w:spacing w:line="600" w:lineRule="exact"/>
        <w:jc w:val="center"/>
        <w:rPr>
          <w:rFonts w:ascii="仿宋" w:eastAsia="仿宋" w:hAnsi="仿宋"/>
          <w:color w:val="000000"/>
          <w:sz w:val="28"/>
          <w:szCs w:val="28"/>
        </w:rPr>
      </w:pPr>
      <w:r w:rsidRPr="00953B42">
        <w:rPr>
          <w:rFonts w:ascii="仿宋" w:eastAsia="仿宋" w:hAnsi="仿宋" w:hint="eastAsia"/>
          <w:color w:val="000000"/>
          <w:sz w:val="28"/>
          <w:szCs w:val="28"/>
        </w:rPr>
        <w:t>科学·时光</w:t>
      </w:r>
    </w:p>
    <w:p w:rsidR="00953B42" w:rsidRPr="00953B42" w:rsidRDefault="00953B42" w:rsidP="00953B42">
      <w:pPr>
        <w:spacing w:line="600" w:lineRule="exact"/>
        <w:ind w:firstLineChars="200" w:firstLine="560"/>
        <w:jc w:val="left"/>
        <w:rPr>
          <w:rFonts w:ascii="仿宋" w:eastAsia="仿宋" w:hAnsi="仿宋"/>
          <w:color w:val="000000"/>
          <w:sz w:val="28"/>
          <w:szCs w:val="28"/>
        </w:rPr>
      </w:pPr>
      <w:r w:rsidRPr="00953B42">
        <w:rPr>
          <w:rFonts w:ascii="仿宋" w:eastAsia="仿宋" w:hAnsi="仿宋" w:hint="eastAsia"/>
          <w:color w:val="000000"/>
          <w:sz w:val="28"/>
          <w:szCs w:val="28"/>
        </w:rPr>
        <w:t>1978年到2018年，是改革开放的四十年。在这辉煌而又奋进的四十年里，中国创造了无数个人类历史上前所未有的奇迹：最大规模的经济和社会转型、高速工业化与城市化、神舟载人飞船、杂交水稻、墨子号、嫦娥号、光量子计算机……无论是科学、经济，还是工业，中国一次又一次地向世界证明了自己的实力。</w:t>
      </w:r>
    </w:p>
    <w:p w:rsidR="00953B42" w:rsidRPr="00953B42" w:rsidRDefault="00953B42" w:rsidP="00953B42">
      <w:pPr>
        <w:spacing w:line="600" w:lineRule="exact"/>
        <w:ind w:firstLineChars="200" w:firstLine="560"/>
        <w:jc w:val="left"/>
        <w:rPr>
          <w:rFonts w:ascii="仿宋" w:eastAsia="仿宋" w:hAnsi="仿宋"/>
          <w:color w:val="000000"/>
          <w:sz w:val="28"/>
          <w:szCs w:val="28"/>
        </w:rPr>
      </w:pPr>
      <w:r w:rsidRPr="00953B42">
        <w:rPr>
          <w:rFonts w:ascii="仿宋" w:eastAsia="仿宋" w:hAnsi="仿宋" w:hint="eastAsia"/>
          <w:color w:val="000000"/>
          <w:sz w:val="28"/>
          <w:szCs w:val="28"/>
        </w:rPr>
        <w:t>参赛作品应聚焦这四十年中国科学发展的历程、人物、事件、成就、影响结合个人学习、工作、生活经历，围绕“科学·时光”主题进行创作。</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（1）初赛、复赛同一主题；</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（2）初赛投稿作品要求原创、未发表，也未授权第三方使用。</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（3）复赛作品要求：作者原创、未公开发表过、也未授权第三方使用。</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（4）初赛入围作者参加复赛时，投稿作品可以在初赛作品（未公开发表）基础上润色加工，也可以重新创作。</w:t>
      </w:r>
    </w:p>
    <w:p w:rsidR="00953B42" w:rsidRPr="00953B42" w:rsidRDefault="00953B42" w:rsidP="00662D61">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（5）本届大赛分为成人组和青少组，请大家在投稿时注意参赛组别，</w:t>
      </w:r>
      <w:r w:rsidRPr="00953B42">
        <w:rPr>
          <w:rFonts w:ascii="仿宋" w:eastAsia="仿宋" w:hAnsi="仿宋" w:hint="eastAsia"/>
          <w:color w:val="000000"/>
          <w:sz w:val="28"/>
          <w:szCs w:val="28"/>
        </w:rPr>
        <w:lastRenderedPageBreak/>
        <w:t>参加青</w:t>
      </w:r>
      <w:proofErr w:type="gramStart"/>
      <w:r w:rsidRPr="00953B42">
        <w:rPr>
          <w:rFonts w:ascii="仿宋" w:eastAsia="仿宋" w:hAnsi="仿宋" w:hint="eastAsia"/>
          <w:color w:val="000000"/>
          <w:sz w:val="28"/>
          <w:szCs w:val="28"/>
        </w:rPr>
        <w:t>少组需</w:t>
      </w:r>
      <w:proofErr w:type="gramEnd"/>
      <w:r w:rsidRPr="00953B42">
        <w:rPr>
          <w:rFonts w:ascii="仿宋" w:eastAsia="仿宋" w:hAnsi="仿宋" w:hint="eastAsia"/>
          <w:color w:val="000000"/>
          <w:sz w:val="28"/>
          <w:szCs w:val="28"/>
        </w:rPr>
        <w:t>提供身份证号码。</w:t>
      </w:r>
    </w:p>
    <w:p w:rsidR="00953B42" w:rsidRPr="00953B42" w:rsidRDefault="00953B42" w:rsidP="00953B42">
      <w:pPr>
        <w:jc w:val="left"/>
        <w:rPr>
          <w:rFonts w:ascii="黑体" w:eastAsia="黑体" w:hAnsi="黑体"/>
          <w:color w:val="000000"/>
          <w:sz w:val="28"/>
          <w:szCs w:val="28"/>
        </w:rPr>
      </w:pPr>
      <w:r>
        <w:rPr>
          <w:rFonts w:ascii="黑体" w:eastAsia="黑体" w:hAnsi="黑体" w:hint="eastAsia"/>
          <w:color w:val="000000"/>
          <w:sz w:val="28"/>
          <w:szCs w:val="28"/>
        </w:rPr>
        <w:t>五</w:t>
      </w:r>
      <w:r w:rsidR="009F010C">
        <w:rPr>
          <w:rFonts w:ascii="黑体" w:eastAsia="黑体" w:hAnsi="黑体" w:hint="eastAsia"/>
          <w:color w:val="000000"/>
          <w:sz w:val="28"/>
          <w:szCs w:val="28"/>
        </w:rPr>
        <w:t>.</w:t>
      </w:r>
      <w:r w:rsidRPr="00953B42">
        <w:rPr>
          <w:rFonts w:ascii="黑体" w:eastAsia="黑体" w:hAnsi="黑体" w:hint="eastAsia"/>
          <w:color w:val="000000"/>
          <w:sz w:val="28"/>
          <w:szCs w:val="28"/>
        </w:rPr>
        <w:t>奖项设置：</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（1）复赛入围选手200名（含团体），将参加“和院士一起做科普”集训，和院士面对面，获得前沿科技</w:t>
      </w:r>
      <w:proofErr w:type="gramStart"/>
      <w:r w:rsidRPr="00953B42">
        <w:rPr>
          <w:rFonts w:ascii="仿宋" w:eastAsia="仿宋" w:hAnsi="仿宋" w:hint="eastAsia"/>
          <w:color w:val="000000"/>
          <w:sz w:val="28"/>
          <w:szCs w:val="28"/>
        </w:rPr>
        <w:t>讯息</w:t>
      </w:r>
      <w:proofErr w:type="gramEnd"/>
      <w:r w:rsidRPr="00953B42">
        <w:rPr>
          <w:rFonts w:ascii="仿宋" w:eastAsia="仿宋" w:hAnsi="仿宋" w:hint="eastAsia"/>
          <w:color w:val="000000"/>
          <w:sz w:val="28"/>
          <w:szCs w:val="28"/>
        </w:rPr>
        <w:t>，提升科普创作综合素质。</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（2）复赛前70强（成人组50强、</w:t>
      </w:r>
      <w:proofErr w:type="gramStart"/>
      <w:r w:rsidRPr="00953B42">
        <w:rPr>
          <w:rFonts w:ascii="仿宋" w:eastAsia="仿宋" w:hAnsi="仿宋" w:hint="eastAsia"/>
          <w:color w:val="000000"/>
          <w:sz w:val="28"/>
          <w:szCs w:val="28"/>
        </w:rPr>
        <w:t>青少组</w:t>
      </w:r>
      <w:proofErr w:type="gramEnd"/>
      <w:r w:rsidRPr="00953B42">
        <w:rPr>
          <w:rFonts w:ascii="仿宋" w:eastAsia="仿宋" w:hAnsi="仿宋" w:hint="eastAsia"/>
          <w:color w:val="000000"/>
          <w:sz w:val="28"/>
          <w:szCs w:val="28"/>
        </w:rPr>
        <w:t>20强）选手将荣获北京市科协颁发的“2018年科普创客70强（成人组50强、青少组20强）”荣誉证书。</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（3）网络投票数最高者当选“科普人气奖”、“少年科普人气王”。</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（4）成人组复赛前10强选手将荣获北京市科协颁发的“2018年十佳科普创客”荣誉证书，获得丰厚奖金，具体如下：</w:t>
      </w:r>
    </w:p>
    <w:p w:rsidR="00953B42" w:rsidRPr="00953B42" w:rsidRDefault="00953B42" w:rsidP="00953B42">
      <w:pPr>
        <w:pStyle w:val="a3"/>
        <w:numPr>
          <w:ilvl w:val="0"/>
          <w:numId w:val="1"/>
        </w:numPr>
        <w:spacing w:line="600" w:lineRule="exact"/>
        <w:ind w:firstLineChars="0"/>
        <w:jc w:val="left"/>
        <w:rPr>
          <w:rFonts w:ascii="仿宋" w:eastAsia="仿宋" w:hAnsi="仿宋"/>
          <w:color w:val="000000"/>
          <w:sz w:val="28"/>
          <w:szCs w:val="28"/>
        </w:rPr>
      </w:pPr>
      <w:r w:rsidRPr="00953B42">
        <w:rPr>
          <w:rFonts w:ascii="仿宋" w:eastAsia="仿宋" w:hAnsi="仿宋" w:hint="eastAsia"/>
          <w:color w:val="000000"/>
          <w:sz w:val="28"/>
          <w:szCs w:val="28"/>
        </w:rPr>
        <w:t>科普创客（文章类）：</w:t>
      </w:r>
      <w:r w:rsidRPr="00953B42">
        <w:rPr>
          <w:rFonts w:ascii="仿宋" w:eastAsia="仿宋" w:hAnsi="仿宋"/>
          <w:color w:val="000000"/>
          <w:sz w:val="28"/>
          <w:szCs w:val="28"/>
        </w:rPr>
        <w:t>5</w:t>
      </w:r>
      <w:r w:rsidRPr="00953B42">
        <w:rPr>
          <w:rFonts w:ascii="仿宋" w:eastAsia="仿宋" w:hAnsi="仿宋" w:hint="eastAsia"/>
          <w:color w:val="000000"/>
          <w:sz w:val="28"/>
          <w:szCs w:val="28"/>
        </w:rPr>
        <w:t>名</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一等奖1名，奖金10000元+荣誉证书及奖杯</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二等奖2名，奖金5000元+荣誉证书及奖杯</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三等奖2名，奖金3000元+荣誉证书及奖杯</w:t>
      </w:r>
    </w:p>
    <w:p w:rsidR="00953B42" w:rsidRPr="00953B42" w:rsidRDefault="00953B42" w:rsidP="00953B42">
      <w:pPr>
        <w:pStyle w:val="a3"/>
        <w:numPr>
          <w:ilvl w:val="0"/>
          <w:numId w:val="1"/>
        </w:numPr>
        <w:spacing w:line="600" w:lineRule="exact"/>
        <w:ind w:firstLineChars="0"/>
        <w:jc w:val="left"/>
        <w:rPr>
          <w:rFonts w:ascii="仿宋" w:eastAsia="仿宋" w:hAnsi="仿宋"/>
          <w:color w:val="000000"/>
          <w:sz w:val="28"/>
          <w:szCs w:val="28"/>
        </w:rPr>
      </w:pPr>
      <w:r w:rsidRPr="00953B42">
        <w:rPr>
          <w:rFonts w:ascii="仿宋" w:eastAsia="仿宋" w:hAnsi="仿宋" w:hint="eastAsia"/>
          <w:color w:val="000000"/>
          <w:sz w:val="28"/>
          <w:szCs w:val="28"/>
        </w:rPr>
        <w:t>科普创客（平面艺术类）：</w:t>
      </w:r>
      <w:r w:rsidRPr="00953B42">
        <w:rPr>
          <w:rFonts w:ascii="仿宋" w:eastAsia="仿宋" w:hAnsi="仿宋"/>
          <w:color w:val="000000"/>
          <w:sz w:val="28"/>
          <w:szCs w:val="28"/>
        </w:rPr>
        <w:t>3</w:t>
      </w:r>
      <w:r w:rsidRPr="00953B42">
        <w:rPr>
          <w:rFonts w:ascii="仿宋" w:eastAsia="仿宋" w:hAnsi="仿宋" w:hint="eastAsia"/>
          <w:color w:val="000000"/>
          <w:sz w:val="28"/>
          <w:szCs w:val="28"/>
        </w:rPr>
        <w:t>名</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一等奖1名，奖金10000元+荣誉证书及奖杯</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优胜奖2名，奖金5000元+荣誉证书及奖杯</w:t>
      </w:r>
    </w:p>
    <w:p w:rsidR="00953B42" w:rsidRPr="00953B42" w:rsidRDefault="00953B42" w:rsidP="00953B42">
      <w:pPr>
        <w:pStyle w:val="a3"/>
        <w:numPr>
          <w:ilvl w:val="0"/>
          <w:numId w:val="1"/>
        </w:numPr>
        <w:spacing w:line="600" w:lineRule="exact"/>
        <w:ind w:firstLineChars="0"/>
        <w:jc w:val="left"/>
        <w:rPr>
          <w:rFonts w:ascii="仿宋" w:eastAsia="仿宋" w:hAnsi="仿宋"/>
          <w:color w:val="000000"/>
          <w:sz w:val="28"/>
          <w:szCs w:val="28"/>
        </w:rPr>
      </w:pPr>
      <w:r w:rsidRPr="00953B42">
        <w:rPr>
          <w:rFonts w:ascii="仿宋" w:eastAsia="仿宋" w:hAnsi="仿宋" w:hint="eastAsia"/>
          <w:color w:val="000000"/>
          <w:sz w:val="28"/>
          <w:szCs w:val="28"/>
        </w:rPr>
        <w:t>科普创客（视频类）：</w:t>
      </w:r>
      <w:r w:rsidRPr="00953B42">
        <w:rPr>
          <w:rFonts w:ascii="仿宋" w:eastAsia="仿宋" w:hAnsi="仿宋"/>
          <w:color w:val="000000"/>
          <w:sz w:val="28"/>
          <w:szCs w:val="28"/>
        </w:rPr>
        <w:t>2</w:t>
      </w:r>
      <w:r w:rsidRPr="00953B42">
        <w:rPr>
          <w:rFonts w:ascii="仿宋" w:eastAsia="仿宋" w:hAnsi="仿宋" w:hint="eastAsia"/>
          <w:color w:val="000000"/>
          <w:sz w:val="28"/>
          <w:szCs w:val="28"/>
        </w:rPr>
        <w:t>名</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一等奖1名，奖金10000元+荣誉证书及奖杯</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优胜奖1名，奖金5000元+荣誉证书及奖杯</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（5）青</w:t>
      </w:r>
      <w:proofErr w:type="gramStart"/>
      <w:r w:rsidRPr="00953B42">
        <w:rPr>
          <w:rFonts w:ascii="仿宋" w:eastAsia="仿宋" w:hAnsi="仿宋" w:hint="eastAsia"/>
          <w:color w:val="000000"/>
          <w:sz w:val="28"/>
          <w:szCs w:val="28"/>
        </w:rPr>
        <w:t>少组复赛</w:t>
      </w:r>
      <w:proofErr w:type="gramEnd"/>
      <w:r w:rsidRPr="00953B42">
        <w:rPr>
          <w:rFonts w:ascii="仿宋" w:eastAsia="仿宋" w:hAnsi="仿宋" w:hint="eastAsia"/>
          <w:color w:val="000000"/>
          <w:sz w:val="28"/>
          <w:szCs w:val="28"/>
        </w:rPr>
        <w:t>选手通过评选将角逐出“2018年最佳青少科普平面艺术奖”、 “2018年最佳青少科普文章奖”，获得荣誉证书及奖杯。</w:t>
      </w:r>
    </w:p>
    <w:p w:rsidR="00953B42" w:rsidRP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（6）青</w:t>
      </w:r>
      <w:proofErr w:type="gramStart"/>
      <w:r w:rsidRPr="00953B42">
        <w:rPr>
          <w:rFonts w:ascii="仿宋" w:eastAsia="仿宋" w:hAnsi="仿宋" w:hint="eastAsia"/>
          <w:color w:val="000000"/>
          <w:sz w:val="28"/>
          <w:szCs w:val="28"/>
        </w:rPr>
        <w:t>少组入围</w:t>
      </w:r>
      <w:proofErr w:type="gramEnd"/>
      <w:r w:rsidRPr="00953B42">
        <w:rPr>
          <w:rFonts w:ascii="仿宋" w:eastAsia="仿宋" w:hAnsi="仿宋" w:hint="eastAsia"/>
          <w:color w:val="000000"/>
          <w:sz w:val="28"/>
          <w:szCs w:val="28"/>
        </w:rPr>
        <w:t>复赛选手将有机会加入蝌蚪五线谱网站“科普小记</w:t>
      </w:r>
      <w:r w:rsidRPr="00953B42">
        <w:rPr>
          <w:rFonts w:ascii="仿宋" w:eastAsia="仿宋" w:hAnsi="仿宋" w:hint="eastAsia"/>
          <w:color w:val="000000"/>
          <w:sz w:val="28"/>
          <w:szCs w:val="28"/>
        </w:rPr>
        <w:lastRenderedPageBreak/>
        <w:t>者站”和中国儿童中心期刊总社小科学院的机会。获奖作品将有机会集结成册出版；优秀获奖科普平面艺术将在北京市科学技术协会等机构进行主题展览。</w:t>
      </w:r>
    </w:p>
    <w:p w:rsidR="00953B42" w:rsidRDefault="00953B42" w:rsidP="00953B42">
      <w:pPr>
        <w:spacing w:line="600" w:lineRule="exact"/>
        <w:jc w:val="left"/>
        <w:rPr>
          <w:rFonts w:ascii="仿宋" w:eastAsia="仿宋" w:hAnsi="仿宋"/>
          <w:color w:val="000000"/>
          <w:sz w:val="28"/>
          <w:szCs w:val="28"/>
        </w:rPr>
      </w:pPr>
      <w:r w:rsidRPr="00953B42">
        <w:rPr>
          <w:rFonts w:ascii="仿宋" w:eastAsia="仿宋" w:hAnsi="仿宋" w:hint="eastAsia"/>
          <w:color w:val="000000"/>
          <w:sz w:val="28"/>
          <w:szCs w:val="28"/>
        </w:rPr>
        <w:t>备注：团队获奖作品只发放一份证书和奖杯（以最初提交作品上的署名为准）。</w:t>
      </w:r>
    </w:p>
    <w:p w:rsidR="000D4ECF" w:rsidRPr="000D4ECF" w:rsidRDefault="000D4ECF" w:rsidP="000D4ECF">
      <w:pPr>
        <w:jc w:val="left"/>
        <w:rPr>
          <w:rFonts w:ascii="黑体" w:eastAsia="黑体" w:hAnsi="黑体"/>
          <w:color w:val="000000"/>
          <w:sz w:val="28"/>
          <w:szCs w:val="28"/>
        </w:rPr>
      </w:pPr>
      <w:r w:rsidRPr="000D4ECF">
        <w:rPr>
          <w:rFonts w:ascii="黑体" w:eastAsia="黑体" w:hAnsi="黑体" w:hint="eastAsia"/>
          <w:color w:val="000000"/>
          <w:sz w:val="28"/>
          <w:szCs w:val="28"/>
        </w:rPr>
        <w:t>六</w:t>
      </w:r>
      <w:r w:rsidR="009F010C">
        <w:rPr>
          <w:rFonts w:ascii="黑体" w:eastAsia="黑体" w:hAnsi="黑体" w:hint="eastAsia"/>
          <w:color w:val="000000"/>
          <w:sz w:val="28"/>
          <w:szCs w:val="28"/>
        </w:rPr>
        <w:t>.</w:t>
      </w:r>
      <w:r>
        <w:rPr>
          <w:rFonts w:ascii="黑体" w:eastAsia="黑体" w:hAnsi="黑体" w:hint="eastAsia"/>
          <w:color w:val="000000"/>
          <w:sz w:val="28"/>
          <w:szCs w:val="28"/>
        </w:rPr>
        <w:t>投稿要求</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参赛选手分为成人组和青少组（16周岁以下）,参加</w:t>
      </w:r>
      <w:proofErr w:type="gramStart"/>
      <w:r w:rsidRPr="000D4ECF">
        <w:rPr>
          <w:rFonts w:ascii="仿宋" w:eastAsia="仿宋" w:hAnsi="仿宋" w:hint="eastAsia"/>
          <w:color w:val="000000"/>
          <w:sz w:val="28"/>
          <w:szCs w:val="28"/>
        </w:rPr>
        <w:t>青少组评比</w:t>
      </w:r>
      <w:proofErr w:type="gramEnd"/>
      <w:r w:rsidRPr="000D4ECF">
        <w:rPr>
          <w:rFonts w:ascii="仿宋" w:eastAsia="仿宋" w:hAnsi="仿宋" w:hint="eastAsia"/>
          <w:color w:val="000000"/>
          <w:sz w:val="28"/>
          <w:szCs w:val="28"/>
        </w:rPr>
        <w:t>需提交作者身份证号码。</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（1）初赛</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① 在2018年10月7日之前，投稿至maker@kedo.gov.cn</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② 参赛作者（含团体）提交的原创科普作品（未发表过的作品）。类别和要求如下：</w:t>
      </w:r>
    </w:p>
    <w:p w:rsidR="000D4ECF" w:rsidRPr="000D4ECF" w:rsidRDefault="000D4ECF" w:rsidP="000D4ECF">
      <w:pPr>
        <w:pStyle w:val="a3"/>
        <w:numPr>
          <w:ilvl w:val="0"/>
          <w:numId w:val="2"/>
        </w:numPr>
        <w:spacing w:line="600" w:lineRule="exact"/>
        <w:ind w:firstLineChars="0"/>
        <w:jc w:val="left"/>
        <w:rPr>
          <w:rFonts w:ascii="仿宋" w:eastAsia="仿宋" w:hAnsi="仿宋"/>
          <w:color w:val="000000"/>
          <w:sz w:val="28"/>
          <w:szCs w:val="28"/>
        </w:rPr>
      </w:pPr>
      <w:r w:rsidRPr="000D4ECF">
        <w:rPr>
          <w:rFonts w:ascii="仿宋" w:eastAsia="仿宋" w:hAnsi="仿宋" w:hint="eastAsia"/>
          <w:color w:val="000000"/>
          <w:sz w:val="28"/>
          <w:szCs w:val="28"/>
        </w:rPr>
        <w:t>成人组</w:t>
      </w:r>
    </w:p>
    <w:p w:rsidR="000D4ECF" w:rsidRPr="000D4ECF" w:rsidRDefault="000D4ECF" w:rsidP="000D4ECF">
      <w:pPr>
        <w:pStyle w:val="a3"/>
        <w:numPr>
          <w:ilvl w:val="0"/>
          <w:numId w:val="1"/>
        </w:numPr>
        <w:spacing w:line="600" w:lineRule="exact"/>
        <w:ind w:firstLineChars="0"/>
        <w:jc w:val="left"/>
        <w:rPr>
          <w:rFonts w:ascii="仿宋" w:eastAsia="仿宋" w:hAnsi="仿宋"/>
          <w:color w:val="000000"/>
          <w:sz w:val="28"/>
          <w:szCs w:val="28"/>
        </w:rPr>
      </w:pPr>
      <w:r w:rsidRPr="000D4ECF">
        <w:rPr>
          <w:rFonts w:ascii="仿宋" w:eastAsia="仿宋" w:hAnsi="仿宋" w:hint="eastAsia"/>
          <w:color w:val="000000"/>
          <w:sz w:val="28"/>
          <w:szCs w:val="28"/>
        </w:rPr>
        <w:t>科普文章</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不限体裁。以文字为表述主体的作品，要求文字5000字以内，文章配图不低于一张（配图需标明出处），必须是参赛者</w:t>
      </w:r>
      <w:proofErr w:type="gramStart"/>
      <w:r w:rsidRPr="000D4ECF">
        <w:rPr>
          <w:rFonts w:ascii="仿宋" w:eastAsia="仿宋" w:hAnsi="仿宋" w:hint="eastAsia"/>
          <w:color w:val="000000"/>
          <w:sz w:val="28"/>
          <w:szCs w:val="28"/>
        </w:rPr>
        <w:t>原创未</w:t>
      </w:r>
      <w:proofErr w:type="gramEnd"/>
      <w:r w:rsidRPr="000D4ECF">
        <w:rPr>
          <w:rFonts w:ascii="仿宋" w:eastAsia="仿宋" w:hAnsi="仿宋" w:hint="eastAsia"/>
          <w:color w:val="000000"/>
          <w:sz w:val="28"/>
          <w:szCs w:val="28"/>
        </w:rPr>
        <w:t>发表作品，以WORD文档形式提交，不接受PDF、JPG格式。</w:t>
      </w:r>
    </w:p>
    <w:p w:rsidR="000D4ECF" w:rsidRPr="000D4ECF" w:rsidRDefault="000D4ECF" w:rsidP="000D4ECF">
      <w:pPr>
        <w:pStyle w:val="a3"/>
        <w:numPr>
          <w:ilvl w:val="0"/>
          <w:numId w:val="1"/>
        </w:numPr>
        <w:spacing w:line="600" w:lineRule="exact"/>
        <w:ind w:firstLineChars="0"/>
        <w:jc w:val="left"/>
        <w:rPr>
          <w:rFonts w:ascii="仿宋" w:eastAsia="仿宋" w:hAnsi="仿宋"/>
          <w:color w:val="000000"/>
          <w:sz w:val="28"/>
          <w:szCs w:val="28"/>
        </w:rPr>
      </w:pPr>
      <w:r w:rsidRPr="000D4ECF">
        <w:rPr>
          <w:rFonts w:ascii="仿宋" w:eastAsia="仿宋" w:hAnsi="仿宋" w:hint="eastAsia"/>
          <w:color w:val="000000"/>
          <w:sz w:val="28"/>
          <w:szCs w:val="28"/>
        </w:rPr>
        <w:t>科普视频</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科普视频创作要求</w:t>
      </w:r>
    </w:p>
    <w:p w:rsidR="000D4ECF" w:rsidRPr="000D4ECF" w:rsidRDefault="000D4ECF" w:rsidP="000D4ECF">
      <w:pPr>
        <w:spacing w:line="600" w:lineRule="exact"/>
        <w:jc w:val="left"/>
        <w:rPr>
          <w:rFonts w:ascii="仿宋" w:eastAsia="仿宋" w:hAnsi="仿宋"/>
          <w:b/>
          <w:color w:val="000000"/>
          <w:sz w:val="28"/>
          <w:szCs w:val="28"/>
        </w:rPr>
      </w:pPr>
      <w:r w:rsidRPr="000D4ECF">
        <w:rPr>
          <w:rFonts w:ascii="仿宋" w:eastAsia="仿宋" w:hAnsi="仿宋" w:hint="eastAsia"/>
          <w:b/>
          <w:color w:val="000000"/>
          <w:sz w:val="28"/>
          <w:szCs w:val="28"/>
        </w:rPr>
        <w:t>科普微视频主题：</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视频作品可聚焦这四十年中国科学发展的历程、人物、事件、成就、影响结合个人学习、工作、生活经历，围绕“科学·时光”主题进行创作。内容、表现形式不限，要求主题明确，创意新颖，有独特的美</w:t>
      </w:r>
      <w:r w:rsidRPr="000D4ECF">
        <w:rPr>
          <w:rFonts w:ascii="仿宋" w:eastAsia="仿宋" w:hAnsi="仿宋" w:hint="eastAsia"/>
          <w:color w:val="000000"/>
          <w:sz w:val="28"/>
          <w:szCs w:val="28"/>
        </w:rPr>
        <w:lastRenderedPageBreak/>
        <w:t>感。</w:t>
      </w:r>
    </w:p>
    <w:p w:rsidR="000D4ECF" w:rsidRPr="000D4ECF" w:rsidRDefault="000D4ECF" w:rsidP="000D4ECF">
      <w:pPr>
        <w:spacing w:line="600" w:lineRule="exact"/>
        <w:jc w:val="left"/>
        <w:rPr>
          <w:rFonts w:ascii="仿宋" w:eastAsia="仿宋" w:hAnsi="仿宋"/>
          <w:b/>
          <w:color w:val="000000"/>
          <w:sz w:val="28"/>
          <w:szCs w:val="28"/>
        </w:rPr>
      </w:pPr>
      <w:r w:rsidRPr="000D4ECF">
        <w:rPr>
          <w:rFonts w:ascii="仿宋" w:eastAsia="仿宋" w:hAnsi="仿宋" w:hint="eastAsia"/>
          <w:b/>
          <w:color w:val="000000"/>
          <w:sz w:val="28"/>
          <w:szCs w:val="28"/>
        </w:rPr>
        <w:t>科普视频评审标准：</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a.整体性（10%）</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主题：主题突出，有独立见解，思想健康，积极向上。一个主题，标题最多分三级，文字表达清晰准确，层次清晰。视频时长10分钟以内。</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整体效果：思想性和艺术性有机统一，有较强的艺术表现力和个性表现力，富有想象力，完整流畅。</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b.内容设计（50%）</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构思：构思精巧、独特，故事情节完整，具有较强的趣味性和</w:t>
      </w:r>
      <w:proofErr w:type="gramStart"/>
      <w:r w:rsidRPr="000D4ECF">
        <w:rPr>
          <w:rFonts w:ascii="仿宋" w:eastAsia="仿宋" w:hAnsi="仿宋" w:hint="eastAsia"/>
          <w:color w:val="000000"/>
          <w:sz w:val="28"/>
          <w:szCs w:val="28"/>
        </w:rPr>
        <w:t>可</w:t>
      </w:r>
      <w:proofErr w:type="gramEnd"/>
      <w:r w:rsidRPr="000D4ECF">
        <w:rPr>
          <w:rFonts w:ascii="仿宋" w:eastAsia="仿宋" w:hAnsi="仿宋" w:hint="eastAsia"/>
          <w:color w:val="000000"/>
          <w:sz w:val="28"/>
          <w:szCs w:val="28"/>
        </w:rPr>
        <w:t>观看性。</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表达：内容具有较强的感染力、吸引力和说服力。</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形式：形式合理、有层次性。</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c.技术性（40%）</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摄像：画面清晰，镜头稳定，构图合理，光线、色彩处理得当。</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画面：镜头衔接顺畅，字幕准确、简明、清晰、通俗易懂、设计美观，与声音同步。（尽量使用“黑体”，而偏僻字尽量用“宋体”）</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声音：不失真，无明显过大、过小或时大时小，无明显背景噪声；解说声与背景声音无明显比例失调；配乐需要切合作品主题、题材、场景，能够渲染表现主题，升华内容。混合声音要主次应分明；声音和画面同步。画面需加蝌蚪五线谱LOGO作为角标（片头除外）</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片头片尾</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片头、片尾均不超过10秒。</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lastRenderedPageBreak/>
        <w:t>包括以下内容：</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片头：微视频名称、蝌蚪五线谱“十佳科普创客大赛”参赛作品</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片尾：主创人员名单、蝌蚪五线谱（文字+LOGO）</w:t>
      </w:r>
    </w:p>
    <w:p w:rsidR="000D4ECF" w:rsidRPr="000D4ECF" w:rsidRDefault="000D4ECF" w:rsidP="000D4ECF">
      <w:pPr>
        <w:spacing w:line="600" w:lineRule="exact"/>
        <w:jc w:val="left"/>
        <w:rPr>
          <w:rFonts w:ascii="仿宋" w:eastAsia="仿宋" w:hAnsi="仿宋"/>
          <w:b/>
          <w:color w:val="000000"/>
          <w:sz w:val="28"/>
          <w:szCs w:val="28"/>
        </w:rPr>
      </w:pPr>
      <w:r w:rsidRPr="000D4ECF">
        <w:rPr>
          <w:rFonts w:ascii="仿宋" w:eastAsia="仿宋" w:hAnsi="仿宋" w:hint="eastAsia"/>
          <w:b/>
          <w:color w:val="000000"/>
          <w:sz w:val="28"/>
          <w:szCs w:val="28"/>
        </w:rPr>
        <w:t>微视频作品提交要求：</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a.视频文件名：作品名-作品类别-申报人（团体）-手机号（例如：袁隆平的二三事-视频-王二-1234567890）</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b.提交作品文件格式：mp4、</w:t>
      </w:r>
      <w:proofErr w:type="spellStart"/>
      <w:r w:rsidRPr="000D4ECF">
        <w:rPr>
          <w:rFonts w:ascii="仿宋" w:eastAsia="仿宋" w:hAnsi="仿宋" w:hint="eastAsia"/>
          <w:color w:val="000000"/>
          <w:sz w:val="28"/>
          <w:szCs w:val="28"/>
        </w:rPr>
        <w:t>mov</w:t>
      </w:r>
      <w:proofErr w:type="spellEnd"/>
      <w:r w:rsidRPr="000D4ECF">
        <w:rPr>
          <w:rFonts w:ascii="仿宋" w:eastAsia="仿宋" w:hAnsi="仿宋" w:hint="eastAsia"/>
          <w:color w:val="000000"/>
          <w:sz w:val="28"/>
          <w:szCs w:val="28"/>
        </w:rPr>
        <w:t>、</w:t>
      </w:r>
      <w:proofErr w:type="spellStart"/>
      <w:r w:rsidRPr="000D4ECF">
        <w:rPr>
          <w:rFonts w:ascii="仿宋" w:eastAsia="仿宋" w:hAnsi="仿宋" w:hint="eastAsia"/>
          <w:color w:val="000000"/>
          <w:sz w:val="28"/>
          <w:szCs w:val="28"/>
        </w:rPr>
        <w:t>avi</w:t>
      </w:r>
      <w:proofErr w:type="spellEnd"/>
      <w:r w:rsidRPr="000D4ECF">
        <w:rPr>
          <w:rFonts w:ascii="仿宋" w:eastAsia="仿宋" w:hAnsi="仿宋" w:hint="eastAsia"/>
          <w:color w:val="000000"/>
          <w:sz w:val="28"/>
          <w:szCs w:val="28"/>
        </w:rPr>
        <w:t>等</w:t>
      </w:r>
      <w:proofErr w:type="gramStart"/>
      <w:r w:rsidRPr="000D4ECF">
        <w:rPr>
          <w:rFonts w:ascii="仿宋" w:eastAsia="仿宋" w:hAnsi="仿宋" w:hint="eastAsia"/>
          <w:color w:val="000000"/>
          <w:sz w:val="28"/>
          <w:szCs w:val="28"/>
        </w:rPr>
        <w:t>主流超清</w:t>
      </w:r>
      <w:proofErr w:type="gramEnd"/>
      <w:r w:rsidRPr="000D4ECF">
        <w:rPr>
          <w:rFonts w:ascii="仿宋" w:eastAsia="仿宋" w:hAnsi="仿宋" w:hint="eastAsia"/>
          <w:color w:val="000000"/>
          <w:sz w:val="28"/>
          <w:szCs w:val="28"/>
        </w:rPr>
        <w:t>格式，分辨率1080p或以上,10分钟以内。发送到邮箱maker@kedo.gov.cn</w:t>
      </w:r>
    </w:p>
    <w:p w:rsidR="000D4ECF" w:rsidRPr="000D4ECF" w:rsidRDefault="000D4ECF" w:rsidP="000D4ECF">
      <w:pPr>
        <w:pStyle w:val="a3"/>
        <w:numPr>
          <w:ilvl w:val="0"/>
          <w:numId w:val="1"/>
        </w:numPr>
        <w:spacing w:line="600" w:lineRule="exact"/>
        <w:ind w:firstLineChars="0"/>
        <w:jc w:val="left"/>
        <w:rPr>
          <w:rFonts w:ascii="仿宋" w:eastAsia="仿宋" w:hAnsi="仿宋"/>
          <w:color w:val="000000"/>
          <w:sz w:val="28"/>
          <w:szCs w:val="28"/>
        </w:rPr>
      </w:pPr>
      <w:r w:rsidRPr="000D4ECF">
        <w:rPr>
          <w:rFonts w:ascii="仿宋" w:eastAsia="仿宋" w:hAnsi="仿宋" w:hint="eastAsia"/>
          <w:color w:val="000000"/>
          <w:sz w:val="28"/>
          <w:szCs w:val="28"/>
        </w:rPr>
        <w:t>科普平面艺术</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本次科普平面艺术征集主要围绕蝌蚪五线谱网站吉祥物形象进行征集，必须是参赛者未发表过的原创作品，获奖作品将有机会用于主办方的线上线下宣传、活动，及主办方的文</w:t>
      </w:r>
      <w:proofErr w:type="gramStart"/>
      <w:r w:rsidRPr="000D4ECF">
        <w:rPr>
          <w:rFonts w:ascii="仿宋" w:eastAsia="仿宋" w:hAnsi="仿宋" w:hint="eastAsia"/>
          <w:color w:val="000000"/>
          <w:sz w:val="28"/>
          <w:szCs w:val="28"/>
        </w:rPr>
        <w:t>创产品</w:t>
      </w:r>
      <w:proofErr w:type="gramEnd"/>
      <w:r w:rsidRPr="000D4ECF">
        <w:rPr>
          <w:rFonts w:ascii="仿宋" w:eastAsia="仿宋" w:hAnsi="仿宋" w:hint="eastAsia"/>
          <w:color w:val="000000"/>
          <w:sz w:val="28"/>
          <w:szCs w:val="28"/>
        </w:rPr>
        <w:t>开发，获得影响力及版权收益。</w:t>
      </w:r>
    </w:p>
    <w:p w:rsidR="000D4ECF" w:rsidRPr="000D4ECF" w:rsidRDefault="000D4ECF" w:rsidP="000D4ECF">
      <w:pPr>
        <w:spacing w:line="600" w:lineRule="exact"/>
        <w:jc w:val="left"/>
        <w:rPr>
          <w:rFonts w:ascii="仿宋" w:eastAsia="仿宋" w:hAnsi="仿宋"/>
          <w:b/>
          <w:color w:val="000000"/>
          <w:sz w:val="28"/>
          <w:szCs w:val="28"/>
        </w:rPr>
      </w:pPr>
      <w:r w:rsidRPr="000D4ECF">
        <w:rPr>
          <w:rFonts w:ascii="仿宋" w:eastAsia="仿宋" w:hAnsi="仿宋" w:hint="eastAsia"/>
          <w:b/>
          <w:color w:val="000000"/>
          <w:sz w:val="28"/>
          <w:szCs w:val="28"/>
        </w:rPr>
        <w:t>吉祥物形象创作要求：</w:t>
      </w:r>
    </w:p>
    <w:p w:rsidR="000D4ECF" w:rsidRPr="000D4ECF" w:rsidRDefault="000D4ECF" w:rsidP="000D4ECF">
      <w:pPr>
        <w:spacing w:line="600" w:lineRule="exact"/>
        <w:jc w:val="left"/>
        <w:rPr>
          <w:rFonts w:ascii="仿宋" w:eastAsia="仿宋" w:hAnsi="仿宋"/>
          <w:b/>
          <w:color w:val="000000"/>
          <w:sz w:val="28"/>
          <w:szCs w:val="28"/>
        </w:rPr>
      </w:pPr>
      <w:r w:rsidRPr="000D4ECF">
        <w:rPr>
          <w:rFonts w:ascii="仿宋" w:eastAsia="仿宋" w:hAnsi="仿宋" w:hint="eastAsia"/>
          <w:b/>
          <w:color w:val="000000"/>
          <w:sz w:val="28"/>
          <w:szCs w:val="28"/>
        </w:rPr>
        <w:t>吉祥物形象主题：</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设计的吉祥物形象要能表达蝌蚪五线谱网站特点，充分体现科普媒体的工作特征，体现专业性和前瞻性；</w:t>
      </w:r>
    </w:p>
    <w:p w:rsidR="000D4ECF" w:rsidRPr="000D4ECF" w:rsidRDefault="000D4ECF" w:rsidP="000D4ECF">
      <w:pPr>
        <w:spacing w:line="600" w:lineRule="exact"/>
        <w:jc w:val="left"/>
        <w:rPr>
          <w:rFonts w:ascii="仿宋" w:eastAsia="仿宋" w:hAnsi="仿宋"/>
          <w:b/>
          <w:color w:val="000000"/>
          <w:sz w:val="28"/>
          <w:szCs w:val="28"/>
        </w:rPr>
      </w:pPr>
      <w:r w:rsidRPr="000D4ECF">
        <w:rPr>
          <w:rFonts w:ascii="仿宋" w:eastAsia="仿宋" w:hAnsi="仿宋" w:hint="eastAsia"/>
          <w:b/>
          <w:color w:val="000000"/>
          <w:sz w:val="28"/>
          <w:szCs w:val="28"/>
        </w:rPr>
        <w:t>网站背景资料：</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蝌蚪五线谱网站是北京市政府投资建设，北京市科学技术协会承建的大型公益性科普门户网站，旨在为公众特别是青少年提供优质网络科学文化服务，专注做权威、有趣、贴近生活的互联网科学传播。</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 xml:space="preserve">网站主页：http://www.kedo.gov.cn/ </w:t>
      </w:r>
    </w:p>
    <w:p w:rsidR="000D4ECF" w:rsidRPr="000D4ECF" w:rsidRDefault="000D4ECF" w:rsidP="000D4ECF">
      <w:pPr>
        <w:spacing w:line="600" w:lineRule="exact"/>
        <w:jc w:val="left"/>
        <w:rPr>
          <w:rFonts w:ascii="仿宋" w:eastAsia="仿宋" w:hAnsi="仿宋"/>
          <w:b/>
          <w:color w:val="000000"/>
          <w:sz w:val="28"/>
          <w:szCs w:val="28"/>
        </w:rPr>
      </w:pPr>
      <w:r w:rsidRPr="000D4ECF">
        <w:rPr>
          <w:rFonts w:ascii="仿宋" w:eastAsia="仿宋" w:hAnsi="仿宋" w:hint="eastAsia"/>
          <w:b/>
          <w:color w:val="000000"/>
          <w:sz w:val="28"/>
          <w:szCs w:val="28"/>
        </w:rPr>
        <w:t>吉祥物形象评审标准：</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lastRenderedPageBreak/>
        <w:t>a.作品应构思精巧，简洁明快，色彩协调，有独特的创意，易懂、易记、易识别，有强烈的视觉冲击力和直观的整体美感，有较强的思想性、艺术性和时代感；</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b.方便运用，可在包括名片、纸杯、席卡、PPT模板及其它需要单位视觉符号的场所使用；</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c.提供原创作品，并附有详细的吉祥物形象设计创意说明；</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d.设计的吉祥物形象不得违反《中华人民共和国商标法》有关规定，且吉祥物形象尚未被注册。</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吉祥物形象作品提交要求：</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 xml:space="preserve">以电子文稿形式提交，图稿需存储为JPG或BMP格式，平面艺术分辨率应在300dpi以上。 </w:t>
      </w:r>
    </w:p>
    <w:p w:rsidR="000D4ECF" w:rsidRPr="000D4ECF" w:rsidRDefault="000D4ECF" w:rsidP="000D4ECF">
      <w:pPr>
        <w:spacing w:line="600" w:lineRule="exact"/>
        <w:jc w:val="left"/>
        <w:rPr>
          <w:rFonts w:ascii="仿宋" w:eastAsia="仿宋" w:hAnsi="仿宋"/>
          <w:color w:val="000000"/>
          <w:sz w:val="28"/>
          <w:szCs w:val="28"/>
        </w:rPr>
      </w:pPr>
    </w:p>
    <w:p w:rsidR="000D4ECF" w:rsidRPr="000D4ECF" w:rsidRDefault="000D4ECF" w:rsidP="000D4ECF">
      <w:pPr>
        <w:pStyle w:val="a3"/>
        <w:numPr>
          <w:ilvl w:val="0"/>
          <w:numId w:val="2"/>
        </w:numPr>
        <w:spacing w:line="600" w:lineRule="exact"/>
        <w:ind w:firstLineChars="0"/>
        <w:jc w:val="left"/>
        <w:rPr>
          <w:rFonts w:ascii="仿宋" w:eastAsia="仿宋" w:hAnsi="仿宋"/>
          <w:color w:val="000000"/>
          <w:sz w:val="28"/>
          <w:szCs w:val="28"/>
        </w:rPr>
      </w:pPr>
      <w:r w:rsidRPr="000D4ECF">
        <w:rPr>
          <w:rFonts w:ascii="仿宋" w:eastAsia="仿宋" w:hAnsi="仿宋" w:hint="eastAsia"/>
          <w:color w:val="000000"/>
          <w:sz w:val="28"/>
          <w:szCs w:val="28"/>
        </w:rPr>
        <w:t>青少组（</w:t>
      </w:r>
      <w:r w:rsidRPr="000D4ECF">
        <w:rPr>
          <w:rFonts w:ascii="仿宋" w:eastAsia="仿宋" w:hAnsi="仿宋"/>
          <w:color w:val="000000"/>
          <w:sz w:val="28"/>
          <w:szCs w:val="28"/>
        </w:rPr>
        <w:t>16</w:t>
      </w:r>
      <w:r w:rsidRPr="000D4ECF">
        <w:rPr>
          <w:rFonts w:ascii="仿宋" w:eastAsia="仿宋" w:hAnsi="仿宋" w:hint="eastAsia"/>
          <w:color w:val="000000"/>
          <w:sz w:val="28"/>
          <w:szCs w:val="28"/>
        </w:rPr>
        <w:t>周岁及以下）</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科普平面艺术（摄影作品除外）</w:t>
      </w:r>
    </w:p>
    <w:p w:rsidR="000D4ECF" w:rsidRPr="000D4ECF" w:rsidRDefault="000D4ECF" w:rsidP="000D4ECF">
      <w:pPr>
        <w:spacing w:line="600" w:lineRule="exact"/>
        <w:jc w:val="left"/>
        <w:rPr>
          <w:rFonts w:ascii="仿宋" w:eastAsia="仿宋" w:hAnsi="仿宋"/>
          <w:b/>
          <w:color w:val="000000"/>
          <w:sz w:val="28"/>
          <w:szCs w:val="28"/>
        </w:rPr>
      </w:pPr>
      <w:r w:rsidRPr="000D4ECF">
        <w:rPr>
          <w:rFonts w:ascii="仿宋" w:eastAsia="仿宋" w:hAnsi="仿宋" w:hint="eastAsia"/>
          <w:b/>
          <w:color w:val="000000"/>
          <w:sz w:val="28"/>
          <w:szCs w:val="28"/>
        </w:rPr>
        <w:t>科普平面艺术创作要求：</w:t>
      </w:r>
    </w:p>
    <w:p w:rsidR="000D4ECF" w:rsidRPr="000D4ECF" w:rsidRDefault="000D4ECF" w:rsidP="000D4ECF">
      <w:pPr>
        <w:spacing w:line="600" w:lineRule="exact"/>
        <w:jc w:val="left"/>
        <w:rPr>
          <w:rFonts w:ascii="仿宋" w:eastAsia="仿宋" w:hAnsi="仿宋"/>
          <w:b/>
          <w:color w:val="000000"/>
          <w:sz w:val="28"/>
          <w:szCs w:val="28"/>
        </w:rPr>
      </w:pPr>
      <w:r w:rsidRPr="000D4ECF">
        <w:rPr>
          <w:rFonts w:ascii="仿宋" w:eastAsia="仿宋" w:hAnsi="仿宋" w:hint="eastAsia"/>
          <w:b/>
          <w:color w:val="000000"/>
          <w:sz w:val="28"/>
          <w:szCs w:val="28"/>
        </w:rPr>
        <w:t>科普平面艺术主题：</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内容需与科学·时光有关，人、物、建筑、风景等均可，健康向上，不违反法律法规。</w:t>
      </w:r>
    </w:p>
    <w:p w:rsidR="000D4ECF" w:rsidRPr="000D4ECF" w:rsidRDefault="000D4ECF" w:rsidP="000D4ECF">
      <w:pPr>
        <w:spacing w:line="600" w:lineRule="exact"/>
        <w:jc w:val="left"/>
        <w:rPr>
          <w:rFonts w:ascii="仿宋" w:eastAsia="仿宋" w:hAnsi="仿宋"/>
          <w:b/>
          <w:color w:val="000000"/>
          <w:sz w:val="28"/>
          <w:szCs w:val="28"/>
        </w:rPr>
      </w:pPr>
      <w:r w:rsidRPr="000D4ECF">
        <w:rPr>
          <w:rFonts w:ascii="仿宋" w:eastAsia="仿宋" w:hAnsi="仿宋" w:hint="eastAsia"/>
          <w:b/>
          <w:color w:val="000000"/>
          <w:sz w:val="28"/>
          <w:szCs w:val="28"/>
        </w:rPr>
        <w:t>科普平面艺术评审标准：</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a.彩色、黑白均可。</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b.纸张不小于A4纸单张。</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c.表现技法不限。</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d.可以个人或多人合作参赛，合作参赛总人数不得超过三人。</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lastRenderedPageBreak/>
        <w:t>e.请勿在作品正面署名。</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f.参赛资料需齐全，并符合参赛要求，否则取消参评资格。</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g.画作可为独幅</w:t>
      </w:r>
      <w:proofErr w:type="gramStart"/>
      <w:r w:rsidRPr="000D4ECF">
        <w:rPr>
          <w:rFonts w:ascii="仿宋" w:eastAsia="仿宋" w:hAnsi="仿宋" w:hint="eastAsia"/>
          <w:color w:val="000000"/>
          <w:sz w:val="28"/>
          <w:szCs w:val="28"/>
        </w:rPr>
        <w:t>或联幅作品</w:t>
      </w:r>
      <w:proofErr w:type="gramEnd"/>
      <w:r w:rsidRPr="000D4ECF">
        <w:rPr>
          <w:rFonts w:ascii="仿宋" w:eastAsia="仿宋" w:hAnsi="仿宋" w:hint="eastAsia"/>
          <w:color w:val="000000"/>
          <w:sz w:val="28"/>
          <w:szCs w:val="28"/>
        </w:rPr>
        <w:t>。</w:t>
      </w:r>
      <w:proofErr w:type="gramStart"/>
      <w:r w:rsidRPr="000D4ECF">
        <w:rPr>
          <w:rFonts w:ascii="仿宋" w:eastAsia="仿宋" w:hAnsi="仿宋" w:hint="eastAsia"/>
          <w:color w:val="000000"/>
          <w:sz w:val="28"/>
          <w:szCs w:val="28"/>
        </w:rPr>
        <w:t>如联幅作品</w:t>
      </w:r>
      <w:proofErr w:type="gramEnd"/>
      <w:r w:rsidRPr="000D4ECF">
        <w:rPr>
          <w:rFonts w:ascii="仿宋" w:eastAsia="仿宋" w:hAnsi="仿宋" w:hint="eastAsia"/>
          <w:color w:val="000000"/>
          <w:sz w:val="28"/>
          <w:szCs w:val="28"/>
        </w:rPr>
        <w:t>，最多不得超过4幅，且内容要有连贯性，合计为一件作品。</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科普平面艺术作品提交要求：</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a.海选以电子文稿形式提交，图稿需存储为JPG或BMP格式，平面艺术分辨率应在300dpi以上。 入选复赛稿件需将平面艺术原稿邮寄至大赛组委会。</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b.可附简要设计说明（300字之内，word文档文件）。</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c.作品资料：资料里的作品平面艺术以平面艺术优先选择顺序排序并命名，如图1、图2、图3等。单张平面艺术分辨率在300dpi以上。</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d.务必在投稿邮件正文中附参赛选手本人身份证号码作为组别参评依据。</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e.作者生活照片一张（JPG文件），个人简历（100字之内，包括学校名称+区、姓名、电话、城市等信息）入围复赛作者提交。</w:t>
      </w:r>
    </w:p>
    <w:p w:rsidR="000D4ECF" w:rsidRPr="000D4ECF" w:rsidRDefault="000D4ECF" w:rsidP="000D4ECF">
      <w:pPr>
        <w:pStyle w:val="a3"/>
        <w:numPr>
          <w:ilvl w:val="0"/>
          <w:numId w:val="3"/>
        </w:numPr>
        <w:spacing w:line="600" w:lineRule="exact"/>
        <w:ind w:firstLineChars="0"/>
        <w:jc w:val="left"/>
        <w:rPr>
          <w:rFonts w:ascii="仿宋" w:eastAsia="仿宋" w:hAnsi="仿宋"/>
          <w:color w:val="000000"/>
          <w:sz w:val="28"/>
          <w:szCs w:val="28"/>
        </w:rPr>
      </w:pPr>
      <w:r w:rsidRPr="000D4ECF">
        <w:rPr>
          <w:rFonts w:ascii="仿宋" w:eastAsia="仿宋" w:hAnsi="仿宋" w:hint="eastAsia"/>
          <w:color w:val="000000"/>
          <w:sz w:val="28"/>
          <w:szCs w:val="28"/>
        </w:rPr>
        <w:t>科普文章</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除诗歌、剧本外，以文字为表述主体的作品，要求文字1000字以内且不少于200字，文章配图不低于一张（配图需标明出处），必须是参赛者未发表的原创作品，以WORD文档形式提交，不接受PDF、JPG格式。务必在投稿邮件正文中附参赛选手本人身份证号码作为组别参评依据。</w:t>
      </w:r>
    </w:p>
    <w:p w:rsidR="000D4ECF" w:rsidRPr="000D4ECF" w:rsidRDefault="000D4ECF" w:rsidP="000D4ECF">
      <w:pPr>
        <w:spacing w:line="600" w:lineRule="exact"/>
        <w:jc w:val="left"/>
        <w:rPr>
          <w:rFonts w:ascii="仿宋" w:eastAsia="仿宋" w:hAnsi="仿宋"/>
          <w:color w:val="000000"/>
          <w:sz w:val="28"/>
          <w:szCs w:val="28"/>
        </w:rPr>
      </w:pPr>
    </w:p>
    <w:p w:rsidR="000D4ECF" w:rsidRPr="000D4ECF" w:rsidRDefault="000D4ECF" w:rsidP="000D4ECF">
      <w:pPr>
        <w:pStyle w:val="a3"/>
        <w:numPr>
          <w:ilvl w:val="0"/>
          <w:numId w:val="4"/>
        </w:numPr>
        <w:spacing w:line="600" w:lineRule="exact"/>
        <w:ind w:firstLineChars="0"/>
        <w:jc w:val="left"/>
        <w:rPr>
          <w:rFonts w:ascii="仿宋" w:eastAsia="仿宋" w:hAnsi="仿宋"/>
          <w:color w:val="000000"/>
          <w:sz w:val="28"/>
          <w:szCs w:val="28"/>
        </w:rPr>
      </w:pPr>
      <w:r w:rsidRPr="000D4ECF">
        <w:rPr>
          <w:rFonts w:ascii="仿宋" w:eastAsia="仿宋" w:hAnsi="仿宋" w:hint="eastAsia"/>
          <w:color w:val="000000"/>
          <w:sz w:val="28"/>
          <w:szCs w:val="28"/>
        </w:rPr>
        <w:t>征稿须知</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lastRenderedPageBreak/>
        <w:t>＊投稿邮件标题：【作品名-作品类别-申报人（团体）- 手机】。</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所有作品必须以邮件附件形式提交；作品需标明作品名、作品类别、申报人、手机，并与邮件标题一致 。</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＊编辑评审团从初赛作品中择优评选150位入围参赛者（含团体），多稿投递者只选一篇参选。</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＊获奖人员我们将通过邮件的方式告知本人，获奖结果也将在蝌蚪五线谱网站、</w:t>
      </w:r>
      <w:proofErr w:type="gramStart"/>
      <w:r w:rsidRPr="000D4ECF">
        <w:rPr>
          <w:rFonts w:ascii="仿宋" w:eastAsia="仿宋" w:hAnsi="仿宋" w:hint="eastAsia"/>
          <w:color w:val="000000"/>
          <w:sz w:val="28"/>
          <w:szCs w:val="28"/>
        </w:rPr>
        <w:t>微信等</w:t>
      </w:r>
      <w:proofErr w:type="gramEnd"/>
      <w:r w:rsidRPr="000D4ECF">
        <w:rPr>
          <w:rFonts w:ascii="仿宋" w:eastAsia="仿宋" w:hAnsi="仿宋" w:hint="eastAsia"/>
          <w:color w:val="000000"/>
          <w:sz w:val="28"/>
          <w:szCs w:val="28"/>
        </w:rPr>
        <w:t>相关平台公示。</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＊可以个人或多人合作参赛，除视频作品外合作参赛总人数不得超过三人。</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＊团体获奖作品只发放一份证书或奖杯（以最初提交作品上的署名为准）。</w:t>
      </w:r>
    </w:p>
    <w:p w:rsidR="000D4ECF" w:rsidRPr="000D4ECF" w:rsidRDefault="000D4ECF" w:rsidP="000D4ECF">
      <w:pPr>
        <w:spacing w:line="600" w:lineRule="exact"/>
        <w:jc w:val="left"/>
        <w:rPr>
          <w:rFonts w:ascii="仿宋" w:eastAsia="仿宋" w:hAnsi="仿宋"/>
          <w:b/>
          <w:color w:val="000000"/>
          <w:sz w:val="28"/>
          <w:szCs w:val="28"/>
        </w:rPr>
      </w:pPr>
      <w:r w:rsidRPr="000D4ECF">
        <w:rPr>
          <w:rFonts w:ascii="仿宋" w:eastAsia="仿宋" w:hAnsi="仿宋" w:hint="eastAsia"/>
          <w:b/>
          <w:color w:val="000000"/>
          <w:sz w:val="28"/>
          <w:szCs w:val="28"/>
        </w:rPr>
        <w:t>注意事项：</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a.参赛作品必须为原创，不涉及版权纠纷；</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b.参赛作品不得涉嫌剽窃、侵犯他人著作权；</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c.参赛作品不得含有色情、暴力等不良内容；</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d.参赛作品不能含有涉及到民族问题、宗教问题、种族歧视的内容；</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e.参赛作品中所出现的文字、语言、场景、背景等不得与中华人民共和国法律法规相抵触。</w:t>
      </w:r>
    </w:p>
    <w:p w:rsidR="000D4ECF" w:rsidRPr="000D4ECF" w:rsidRDefault="000D4ECF" w:rsidP="000D4ECF">
      <w:pPr>
        <w:spacing w:line="600" w:lineRule="exact"/>
        <w:jc w:val="left"/>
        <w:rPr>
          <w:rFonts w:ascii="仿宋" w:eastAsia="仿宋" w:hAnsi="仿宋"/>
          <w:b/>
          <w:color w:val="000000"/>
          <w:sz w:val="28"/>
          <w:szCs w:val="28"/>
        </w:rPr>
      </w:pPr>
      <w:r w:rsidRPr="000D4ECF">
        <w:rPr>
          <w:rFonts w:ascii="仿宋" w:eastAsia="仿宋" w:hAnsi="仿宋" w:hint="eastAsia"/>
          <w:b/>
          <w:color w:val="000000"/>
          <w:sz w:val="28"/>
          <w:szCs w:val="28"/>
        </w:rPr>
        <w:t>参赛作品知识产权</w:t>
      </w:r>
    </w:p>
    <w:p w:rsidR="000D4ECF" w:rsidRPr="000D4EC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大赛期间，主办单位享有对参赛作品进行展示等其他形式宣传的权利。其他任何单位和个人在未征得主办方同意的情况下，不得将本次大赛的获奖作品设计方案进行宣传、展示、出版等，并且不得向第三方转让，否则，主办单位有追究法律责任的权利。获奖作品的知识产权</w:t>
      </w:r>
      <w:proofErr w:type="gramStart"/>
      <w:r w:rsidRPr="000D4ECF">
        <w:rPr>
          <w:rFonts w:ascii="仿宋" w:eastAsia="仿宋" w:hAnsi="仿宋" w:hint="eastAsia"/>
          <w:color w:val="000000"/>
          <w:sz w:val="28"/>
          <w:szCs w:val="28"/>
        </w:rPr>
        <w:t>归</w:t>
      </w:r>
      <w:r w:rsidRPr="000D4ECF">
        <w:rPr>
          <w:rFonts w:ascii="仿宋" w:eastAsia="仿宋" w:hAnsi="仿宋" w:hint="eastAsia"/>
          <w:color w:val="000000"/>
          <w:sz w:val="28"/>
          <w:szCs w:val="28"/>
        </w:rPr>
        <w:lastRenderedPageBreak/>
        <w:t>大赛</w:t>
      </w:r>
      <w:proofErr w:type="gramEnd"/>
      <w:r w:rsidRPr="000D4ECF">
        <w:rPr>
          <w:rFonts w:ascii="仿宋" w:eastAsia="仿宋" w:hAnsi="仿宋" w:hint="eastAsia"/>
          <w:color w:val="000000"/>
          <w:sz w:val="28"/>
          <w:szCs w:val="28"/>
        </w:rPr>
        <w:t>主办方所有，参赛者本人享有署名权，其他未获奖作品的知识产权归参赛者本人所有。</w:t>
      </w:r>
    </w:p>
    <w:p w:rsidR="002E22AF" w:rsidRDefault="000D4ECF" w:rsidP="000D4ECF">
      <w:pPr>
        <w:spacing w:line="600" w:lineRule="exact"/>
        <w:jc w:val="left"/>
        <w:rPr>
          <w:rFonts w:ascii="仿宋" w:eastAsia="仿宋" w:hAnsi="仿宋"/>
          <w:color w:val="000000"/>
          <w:sz w:val="28"/>
          <w:szCs w:val="28"/>
        </w:rPr>
      </w:pPr>
      <w:r w:rsidRPr="000D4ECF">
        <w:rPr>
          <w:rFonts w:ascii="仿宋" w:eastAsia="仿宋" w:hAnsi="仿宋" w:hint="eastAsia"/>
          <w:color w:val="000000"/>
          <w:sz w:val="28"/>
          <w:szCs w:val="28"/>
        </w:rPr>
        <w:t>大赛结束后，主办单位有权将获奖作品集结出版或用于非商业性的活动宣传、阅读推广等用途，不另付酬金或版权使用费。</w:t>
      </w:r>
    </w:p>
    <w:p w:rsidR="004E26F3" w:rsidRPr="00AA32D3" w:rsidRDefault="004E26F3" w:rsidP="00AA32D3">
      <w:pPr>
        <w:jc w:val="left"/>
        <w:rPr>
          <w:rFonts w:ascii="黑体" w:eastAsia="黑体" w:hAnsi="黑体"/>
          <w:color w:val="000000"/>
          <w:sz w:val="28"/>
          <w:szCs w:val="28"/>
        </w:rPr>
      </w:pPr>
      <w:r w:rsidRPr="00AA32D3">
        <w:rPr>
          <w:rFonts w:ascii="黑体" w:eastAsia="黑体" w:hAnsi="黑体" w:hint="eastAsia"/>
          <w:color w:val="000000"/>
          <w:sz w:val="28"/>
          <w:szCs w:val="28"/>
        </w:rPr>
        <w:t>七</w:t>
      </w:r>
      <w:r w:rsidR="009F010C">
        <w:rPr>
          <w:rFonts w:ascii="黑体" w:eastAsia="黑体" w:hAnsi="黑体" w:hint="eastAsia"/>
          <w:color w:val="000000"/>
          <w:sz w:val="28"/>
          <w:szCs w:val="28"/>
        </w:rPr>
        <w:t>.</w:t>
      </w:r>
      <w:r w:rsidRPr="00AA32D3">
        <w:rPr>
          <w:rFonts w:ascii="黑体" w:eastAsia="黑体" w:hAnsi="黑体" w:hint="eastAsia"/>
          <w:color w:val="000000"/>
          <w:sz w:val="28"/>
          <w:szCs w:val="28"/>
        </w:rPr>
        <w:t>参赛路径</w:t>
      </w:r>
    </w:p>
    <w:p w:rsidR="004E26F3" w:rsidRPr="001433FA" w:rsidRDefault="004E26F3" w:rsidP="000D4ECF">
      <w:pPr>
        <w:spacing w:line="600" w:lineRule="exact"/>
        <w:jc w:val="left"/>
        <w:rPr>
          <w:rFonts w:ascii="仿宋" w:eastAsia="仿宋" w:hAnsi="仿宋"/>
          <w:color w:val="000000"/>
          <w:sz w:val="28"/>
          <w:szCs w:val="28"/>
        </w:rPr>
      </w:pPr>
      <w:r w:rsidRPr="001433FA">
        <w:rPr>
          <w:rFonts w:ascii="仿宋" w:eastAsia="仿宋" w:hAnsi="仿宋" w:hint="eastAsia"/>
          <w:color w:val="000000"/>
          <w:sz w:val="28"/>
          <w:szCs w:val="28"/>
        </w:rPr>
        <w:t>投稿邮箱：</w:t>
      </w:r>
      <w:hyperlink r:id="rId6" w:history="1">
        <w:r w:rsidRPr="001433FA">
          <w:rPr>
            <w:rStyle w:val="a4"/>
            <w:rFonts w:ascii="仿宋" w:eastAsia="仿宋" w:hAnsi="仿宋" w:hint="eastAsia"/>
            <w:sz w:val="28"/>
            <w:szCs w:val="28"/>
          </w:rPr>
          <w:t>maker@kedo.gov.cn</w:t>
        </w:r>
      </w:hyperlink>
      <w:r w:rsidRPr="001433FA">
        <w:rPr>
          <w:rFonts w:ascii="仿宋" w:eastAsia="仿宋" w:hAnsi="仿宋" w:hint="eastAsia"/>
          <w:color w:val="000000"/>
          <w:sz w:val="28"/>
          <w:szCs w:val="28"/>
        </w:rPr>
        <w:t xml:space="preserve">   </w:t>
      </w:r>
    </w:p>
    <w:p w:rsidR="004E26F3" w:rsidRPr="001433FA" w:rsidRDefault="004E26F3" w:rsidP="000D4ECF">
      <w:pPr>
        <w:spacing w:line="600" w:lineRule="exact"/>
        <w:jc w:val="left"/>
        <w:rPr>
          <w:rFonts w:ascii="仿宋" w:eastAsia="仿宋" w:hAnsi="仿宋"/>
          <w:color w:val="000000"/>
          <w:sz w:val="28"/>
          <w:szCs w:val="28"/>
        </w:rPr>
      </w:pPr>
      <w:r w:rsidRPr="001433FA">
        <w:rPr>
          <w:rFonts w:ascii="仿宋" w:eastAsia="仿宋" w:hAnsi="仿宋" w:hint="eastAsia"/>
          <w:color w:val="000000"/>
          <w:sz w:val="28"/>
          <w:szCs w:val="28"/>
        </w:rPr>
        <w:t>截止日期：2018年10月7日</w:t>
      </w:r>
    </w:p>
    <w:p w:rsidR="004E26F3" w:rsidRPr="001433FA" w:rsidRDefault="004E26F3" w:rsidP="000D4ECF">
      <w:pPr>
        <w:spacing w:line="600" w:lineRule="exact"/>
        <w:jc w:val="left"/>
        <w:rPr>
          <w:rFonts w:ascii="仿宋" w:eastAsia="仿宋" w:hAnsi="仿宋"/>
          <w:color w:val="000000"/>
          <w:sz w:val="28"/>
          <w:szCs w:val="28"/>
        </w:rPr>
      </w:pPr>
      <w:r w:rsidRPr="001433FA">
        <w:rPr>
          <w:rFonts w:ascii="仿宋" w:eastAsia="仿宋" w:hAnsi="仿宋" w:hint="eastAsia"/>
          <w:color w:val="000000"/>
          <w:sz w:val="28"/>
          <w:szCs w:val="28"/>
        </w:rPr>
        <w:t>投稿邮件标题：【作品名-作品类别-申报人（团体）- 手机】</w:t>
      </w:r>
    </w:p>
    <w:p w:rsidR="004E26F3" w:rsidRPr="001433FA" w:rsidRDefault="004E26F3" w:rsidP="000D4ECF">
      <w:pPr>
        <w:spacing w:line="600" w:lineRule="exact"/>
        <w:jc w:val="left"/>
        <w:rPr>
          <w:rFonts w:ascii="仿宋" w:eastAsia="仿宋" w:hAnsi="仿宋"/>
          <w:color w:val="000000"/>
          <w:sz w:val="28"/>
          <w:szCs w:val="28"/>
        </w:rPr>
      </w:pPr>
      <w:r w:rsidRPr="001433FA">
        <w:rPr>
          <w:rFonts w:ascii="仿宋" w:eastAsia="仿宋" w:hAnsi="仿宋" w:hint="eastAsia"/>
          <w:color w:val="000000"/>
          <w:sz w:val="28"/>
          <w:szCs w:val="28"/>
        </w:rPr>
        <w:t>联系人：叶老师</w:t>
      </w:r>
    </w:p>
    <w:p w:rsidR="003C71B9" w:rsidRPr="001433FA" w:rsidRDefault="003C71B9" w:rsidP="003C71B9">
      <w:pPr>
        <w:spacing w:line="600" w:lineRule="exact"/>
        <w:jc w:val="left"/>
        <w:rPr>
          <w:rFonts w:ascii="仿宋" w:eastAsia="仿宋" w:hAnsi="仿宋"/>
          <w:color w:val="000000"/>
          <w:sz w:val="28"/>
          <w:szCs w:val="28"/>
        </w:rPr>
      </w:pPr>
      <w:r w:rsidRPr="001433FA">
        <w:rPr>
          <w:rFonts w:ascii="仿宋" w:eastAsia="仿宋" w:hAnsi="仿宋" w:hint="eastAsia"/>
          <w:color w:val="000000"/>
          <w:sz w:val="28"/>
          <w:szCs w:val="28"/>
        </w:rPr>
        <w:t>座机</w:t>
      </w:r>
      <w:r w:rsidR="00813EC1" w:rsidRPr="001433FA">
        <w:rPr>
          <w:rFonts w:ascii="仿宋" w:eastAsia="仿宋" w:hAnsi="仿宋" w:hint="eastAsia"/>
          <w:color w:val="000000"/>
          <w:sz w:val="28"/>
          <w:szCs w:val="28"/>
        </w:rPr>
        <w:t>：</w:t>
      </w:r>
      <w:r w:rsidR="004E26F3" w:rsidRPr="001433FA">
        <w:rPr>
          <w:rFonts w:ascii="仿宋" w:eastAsia="仿宋" w:hAnsi="仿宋" w:hint="eastAsia"/>
          <w:color w:val="000000"/>
          <w:sz w:val="28"/>
          <w:szCs w:val="28"/>
        </w:rPr>
        <w:t>010－</w:t>
      </w:r>
      <w:r w:rsidR="007E2B02" w:rsidRPr="001433FA">
        <w:rPr>
          <w:rFonts w:ascii="仿宋" w:eastAsia="仿宋" w:hAnsi="仿宋"/>
          <w:color w:val="000000"/>
          <w:sz w:val="28"/>
          <w:szCs w:val="28"/>
        </w:rPr>
        <w:t>84650077-237</w:t>
      </w:r>
      <w:r w:rsidR="007E2B02" w:rsidRPr="001433FA">
        <w:rPr>
          <w:rFonts w:ascii="仿宋" w:eastAsia="仿宋" w:hAnsi="仿宋" w:hint="eastAsia"/>
          <w:color w:val="000000"/>
          <w:sz w:val="28"/>
          <w:szCs w:val="28"/>
        </w:rPr>
        <w:t>，010-</w:t>
      </w:r>
      <w:r w:rsidR="007E2B02" w:rsidRPr="001433FA">
        <w:rPr>
          <w:rFonts w:ascii="仿宋" w:eastAsia="仿宋" w:hAnsi="仿宋"/>
          <w:color w:val="000000"/>
          <w:sz w:val="28"/>
          <w:szCs w:val="28"/>
        </w:rPr>
        <w:t>84650077-235</w:t>
      </w:r>
    </w:p>
    <w:p w:rsidR="004E26F3" w:rsidRPr="001433FA" w:rsidRDefault="00813EC1" w:rsidP="003C71B9">
      <w:pPr>
        <w:spacing w:line="600" w:lineRule="exact"/>
        <w:jc w:val="left"/>
        <w:rPr>
          <w:rFonts w:ascii="仿宋" w:eastAsia="仿宋" w:hAnsi="仿宋"/>
          <w:color w:val="000000"/>
          <w:sz w:val="28"/>
          <w:szCs w:val="28"/>
        </w:rPr>
      </w:pPr>
      <w:r w:rsidRPr="001433FA">
        <w:rPr>
          <w:rFonts w:ascii="仿宋" w:eastAsia="仿宋" w:hAnsi="仿宋" w:hint="eastAsia"/>
          <w:color w:val="000000"/>
          <w:sz w:val="28"/>
          <w:szCs w:val="28"/>
        </w:rPr>
        <w:t>手机：</w:t>
      </w:r>
      <w:r w:rsidR="007E2B02" w:rsidRPr="001433FA">
        <w:rPr>
          <w:rFonts w:ascii="仿宋" w:eastAsia="仿宋" w:hAnsi="仿宋" w:hint="eastAsia"/>
          <w:color w:val="000000"/>
          <w:sz w:val="28"/>
          <w:szCs w:val="28"/>
        </w:rPr>
        <w:t>15911123097</w:t>
      </w:r>
      <w:bookmarkStart w:id="0" w:name="_GoBack"/>
      <w:bookmarkEnd w:id="0"/>
    </w:p>
    <w:sectPr w:rsidR="004E26F3" w:rsidRPr="001433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543"/>
    <w:multiLevelType w:val="hybridMultilevel"/>
    <w:tmpl w:val="A982712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7A72472"/>
    <w:multiLevelType w:val="hybridMultilevel"/>
    <w:tmpl w:val="71949A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A8359CC"/>
    <w:multiLevelType w:val="hybridMultilevel"/>
    <w:tmpl w:val="5DA03CC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AAD5007"/>
    <w:multiLevelType w:val="hybridMultilevel"/>
    <w:tmpl w:val="A33A6C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51"/>
    <w:rsid w:val="000503D3"/>
    <w:rsid w:val="000D4ECF"/>
    <w:rsid w:val="001433FA"/>
    <w:rsid w:val="002E22AF"/>
    <w:rsid w:val="003346DD"/>
    <w:rsid w:val="003C71B9"/>
    <w:rsid w:val="004E26F3"/>
    <w:rsid w:val="00516D71"/>
    <w:rsid w:val="00662D61"/>
    <w:rsid w:val="007E2B02"/>
    <w:rsid w:val="00813EC1"/>
    <w:rsid w:val="00942B51"/>
    <w:rsid w:val="00953B42"/>
    <w:rsid w:val="009A68BB"/>
    <w:rsid w:val="009F010C"/>
    <w:rsid w:val="00AA32D3"/>
    <w:rsid w:val="00E22B94"/>
    <w:rsid w:val="00E74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5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B42"/>
    <w:pPr>
      <w:ind w:firstLineChars="200" w:firstLine="420"/>
    </w:pPr>
  </w:style>
  <w:style w:type="character" w:styleId="a4">
    <w:name w:val="Hyperlink"/>
    <w:basedOn w:val="a0"/>
    <w:uiPriority w:val="99"/>
    <w:unhideWhenUsed/>
    <w:rsid w:val="004E2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B5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B42"/>
    <w:pPr>
      <w:ind w:firstLineChars="200" w:firstLine="420"/>
    </w:pPr>
  </w:style>
  <w:style w:type="character" w:styleId="a4">
    <w:name w:val="Hyperlink"/>
    <w:basedOn w:val="a0"/>
    <w:uiPriority w:val="99"/>
    <w:unhideWhenUsed/>
    <w:rsid w:val="004E2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7108">
      <w:bodyDiv w:val="1"/>
      <w:marLeft w:val="0"/>
      <w:marRight w:val="0"/>
      <w:marTop w:val="0"/>
      <w:marBottom w:val="0"/>
      <w:divBdr>
        <w:top w:val="none" w:sz="0" w:space="0" w:color="auto"/>
        <w:left w:val="none" w:sz="0" w:space="0" w:color="auto"/>
        <w:bottom w:val="none" w:sz="0" w:space="0" w:color="auto"/>
        <w:right w:val="none" w:sz="0" w:space="0" w:color="auto"/>
      </w:divBdr>
      <w:divsChild>
        <w:div w:id="150558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ker@kedo.gov.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kd-js</dc:creator>
  <cp:lastModifiedBy>kd-js</cp:lastModifiedBy>
  <cp:revision>16</cp:revision>
  <dcterms:created xsi:type="dcterms:W3CDTF">2018-07-17T07:39:00Z</dcterms:created>
  <dcterms:modified xsi:type="dcterms:W3CDTF">2018-07-18T06:46:00Z</dcterms:modified>
</cp:coreProperties>
</file>